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NAME: OLOWOFESO IFEOLUWA FAVOUR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MATRIC NO: 18/SCI01/069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DEPARTMENT:COMPUTER SCIENCE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1i). Linear dependence of vectors occurs when the scalars in a linear combination are not all equal to zero.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i.e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α1u1+α2u2+ α3u3+…+ αnun=0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1ii). Linear combination of vectors is a mathematical method of combining vectors using addition and scalar multiplication.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i.e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α1v1+α2v2+ α3v3+…+ αmum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2).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α+Vβ+Wγ= (a,b,c)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1               2             1             a   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0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  +    1    β +   1   γ =     b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-1               3            -4             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+ 2β + γ = a ……..(i)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 + γ = b ……..(ii)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+ 3β - 4γ = c ……..(iii)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From equ (ii)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β= 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…….(iv)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Put equ (iv) into (i) and (iii)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α+ 2(b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γ) + γ =a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α+ 2b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+ γ =a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α+ 2b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(v)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 equ (iii)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+3(b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γ) - 4γ = 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+3b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- 4γ = 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+3b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 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 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...(vi)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Compare equs (v) and (vi) by addition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α- γ =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2b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- 7γ = 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3b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2b + 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3b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 c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  (a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 c 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-8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 - (a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 c 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= -a +5b - c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8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 in (ii)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 + -a +5b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  = b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 = b -   -a +5b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 = b +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 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 = 8b +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 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 = a + 3b + c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β and γ into equ (i)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+ 2   a + 3b + c  +  -a + 5b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  = 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8                     8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+ a + 3b + c + -a +5b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  =a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4                   8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= a -   a + 3b + c -   -a +5b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4                     8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=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+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 c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4                  8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= 8a +2(-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c) +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= 8a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6b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2c + 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5b + 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 = 7a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11b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7a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11b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 U +   a + 3b + c   V +   - a + 5b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  W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8                            8                           8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Commutativity of vector addition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-  Associativity of vector addition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- Identity element of addition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- Inverse element of addition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