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4F" w:rsidRDefault="005673BE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</w:t>
      </w:r>
      <w:proofErr w:type="gramStart"/>
      <w:r>
        <w:rPr>
          <w:b/>
          <w:sz w:val="32"/>
          <w:szCs w:val="32"/>
        </w:rPr>
        <w:t>:OBEMBE</w:t>
      </w:r>
      <w:proofErr w:type="gramEnd"/>
      <w:r>
        <w:rPr>
          <w:b/>
          <w:sz w:val="32"/>
          <w:szCs w:val="32"/>
        </w:rPr>
        <w:t xml:space="preserve"> TOMILAYO</w:t>
      </w:r>
    </w:p>
    <w:p w:rsidR="005673BE" w:rsidRDefault="005673BE">
      <w:pPr>
        <w:rPr>
          <w:b/>
          <w:sz w:val="32"/>
          <w:szCs w:val="32"/>
        </w:rPr>
      </w:pPr>
      <w:r>
        <w:rPr>
          <w:b/>
          <w:sz w:val="32"/>
          <w:szCs w:val="32"/>
        </w:rPr>
        <w:t>DEPT: MECHANICAL ENGINEERING</w:t>
      </w:r>
    </w:p>
    <w:p w:rsidR="005673BE" w:rsidRDefault="005673BE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MATRIC N0: 18/ENG06/050</w:t>
      </w:r>
    </w:p>
    <w:p w:rsidR="005673BE" w:rsidRDefault="005673BE">
      <w:pPr>
        <w:rPr>
          <w:b/>
          <w:sz w:val="32"/>
          <w:szCs w:val="32"/>
        </w:rPr>
      </w:pPr>
    </w:p>
    <w:p w:rsidR="005673BE" w:rsidRDefault="005673BE">
      <w:pPr>
        <w:rPr>
          <w:b/>
          <w:sz w:val="32"/>
          <w:szCs w:val="32"/>
        </w:rPr>
      </w:pPr>
    </w:p>
    <w:p w:rsidR="005673BE" w:rsidRDefault="005673BE" w:rsidP="005673B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SCOPE OF WORK</w:t>
      </w:r>
    </w:p>
    <w:p w:rsidR="005673BE" w:rsidRDefault="005673BE" w:rsidP="005673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Marking out the perimeter for</w:t>
      </w:r>
      <w:r w:rsidR="006838AB">
        <w:rPr>
          <w:sz w:val="24"/>
          <w:szCs w:val="24"/>
        </w:rPr>
        <w:t xml:space="preserve"> work project</w:t>
      </w:r>
    </w:p>
    <w:p w:rsidR="006838AB" w:rsidRDefault="006838AB" w:rsidP="005673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Securing perimeter</w:t>
      </w:r>
    </w:p>
    <w:p w:rsidR="006838AB" w:rsidRDefault="006838AB" w:rsidP="005673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removal of roofing sheets</w:t>
      </w:r>
    </w:p>
    <w:p w:rsidR="006838AB" w:rsidRDefault="006838AB" w:rsidP="005673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preparing site for further constructions</w:t>
      </w:r>
    </w:p>
    <w:p w:rsidR="006838AB" w:rsidRDefault="006838AB" w:rsidP="005673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erecting support to hold proposed upper floor</w:t>
      </w:r>
    </w:p>
    <w:p w:rsidR="006838AB" w:rsidRDefault="003A634C" w:rsidP="005673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construction of upper floor</w:t>
      </w:r>
    </w:p>
    <w:p w:rsidR="003A634C" w:rsidRDefault="003A634C" w:rsidP="005673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erecting of support for roofing</w:t>
      </w:r>
    </w:p>
    <w:p w:rsidR="003A634C" w:rsidRDefault="003A634C" w:rsidP="005673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roofing</w:t>
      </w:r>
    </w:p>
    <w:p w:rsidR="003A634C" w:rsidRDefault="003A634C" w:rsidP="005673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plastering of walls</w:t>
      </w:r>
    </w:p>
    <w:p w:rsidR="003A634C" w:rsidRDefault="003A634C" w:rsidP="005673B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screeding</w:t>
      </w:r>
      <w:proofErr w:type="spellEnd"/>
    </w:p>
    <w:p w:rsidR="003A634C" w:rsidRDefault="003A634C" w:rsidP="005673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painting</w:t>
      </w:r>
    </w:p>
    <w:p w:rsidR="003A634C" w:rsidRDefault="003A634C" w:rsidP="005673BE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:rsidR="003A634C" w:rsidRPr="003A634C" w:rsidRDefault="003A634C" w:rsidP="003A634C">
      <w:pPr>
        <w:rPr>
          <w:sz w:val="24"/>
          <w:szCs w:val="24"/>
        </w:rPr>
      </w:pPr>
    </w:p>
    <w:p w:rsidR="003A634C" w:rsidRDefault="004708FC" w:rsidP="004708F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GANT CHART</w:t>
      </w:r>
    </w:p>
    <w:p w:rsidR="004708FC" w:rsidRPr="004708FC" w:rsidRDefault="00001AB3" w:rsidP="004708FC">
      <w:pPr>
        <w:jc w:val="center"/>
        <w:rPr>
          <w:sz w:val="24"/>
          <w:szCs w:val="24"/>
        </w:rPr>
      </w:pPr>
      <w:r w:rsidRPr="00001AB3">
        <w:drawing>
          <wp:inline distT="0" distB="0" distL="0" distR="0">
            <wp:extent cx="5943600" cy="6736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634C" w:rsidRDefault="006E42C9" w:rsidP="006E42C9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HUMAN RESOURCES INVOLVED IN THE CONSTRUCTION PROJECT</w:t>
      </w:r>
    </w:p>
    <w:p w:rsidR="006E42C9" w:rsidRPr="00617E46" w:rsidRDefault="00617E46" w:rsidP="00617E46">
      <w:pPr>
        <w:pStyle w:val="ListParagraph"/>
        <w:numPr>
          <w:ilvl w:val="0"/>
          <w:numId w:val="2"/>
        </w:numPr>
        <w:jc w:val="both"/>
        <w:rPr>
          <w:b/>
          <w:sz w:val="32"/>
          <w:szCs w:val="32"/>
          <w:u w:val="single"/>
        </w:rPr>
      </w:pPr>
      <w:r>
        <w:rPr>
          <w:sz w:val="24"/>
          <w:szCs w:val="24"/>
        </w:rPr>
        <w:t>Civil engineer</w:t>
      </w:r>
    </w:p>
    <w:p w:rsidR="00617E46" w:rsidRPr="00617E46" w:rsidRDefault="00617E46" w:rsidP="00617E46">
      <w:pPr>
        <w:pStyle w:val="ListParagraph"/>
        <w:numPr>
          <w:ilvl w:val="0"/>
          <w:numId w:val="2"/>
        </w:numPr>
        <w:jc w:val="both"/>
        <w:rPr>
          <w:b/>
          <w:sz w:val="32"/>
          <w:szCs w:val="32"/>
          <w:u w:val="single"/>
        </w:rPr>
      </w:pPr>
      <w:r>
        <w:rPr>
          <w:sz w:val="24"/>
          <w:szCs w:val="24"/>
        </w:rPr>
        <w:t>Architect</w:t>
      </w:r>
    </w:p>
    <w:p w:rsidR="00617E46" w:rsidRPr="00617E46" w:rsidRDefault="00617E46" w:rsidP="00617E46">
      <w:pPr>
        <w:pStyle w:val="ListParagraph"/>
        <w:numPr>
          <w:ilvl w:val="0"/>
          <w:numId w:val="2"/>
        </w:numPr>
        <w:jc w:val="both"/>
        <w:rPr>
          <w:b/>
          <w:sz w:val="32"/>
          <w:szCs w:val="32"/>
          <w:u w:val="single"/>
        </w:rPr>
      </w:pPr>
      <w:r>
        <w:rPr>
          <w:sz w:val="24"/>
          <w:szCs w:val="24"/>
        </w:rPr>
        <w:lastRenderedPageBreak/>
        <w:t>Drafts man</w:t>
      </w:r>
    </w:p>
    <w:p w:rsidR="00617E46" w:rsidRPr="00617E46" w:rsidRDefault="00617E46" w:rsidP="00617E46">
      <w:pPr>
        <w:pStyle w:val="ListParagraph"/>
        <w:numPr>
          <w:ilvl w:val="0"/>
          <w:numId w:val="2"/>
        </w:numPr>
        <w:jc w:val="both"/>
        <w:rPr>
          <w:b/>
          <w:sz w:val="32"/>
          <w:szCs w:val="32"/>
          <w:u w:val="single"/>
        </w:rPr>
      </w:pPr>
      <w:r>
        <w:rPr>
          <w:sz w:val="24"/>
          <w:szCs w:val="24"/>
        </w:rPr>
        <w:t>Financial planner</w:t>
      </w:r>
    </w:p>
    <w:p w:rsidR="00617E46" w:rsidRPr="00617E46" w:rsidRDefault="00617E46" w:rsidP="00617E46">
      <w:pPr>
        <w:pStyle w:val="ListParagraph"/>
        <w:numPr>
          <w:ilvl w:val="0"/>
          <w:numId w:val="2"/>
        </w:numPr>
        <w:jc w:val="both"/>
        <w:rPr>
          <w:b/>
          <w:sz w:val="32"/>
          <w:szCs w:val="32"/>
          <w:u w:val="single"/>
        </w:rPr>
      </w:pPr>
      <w:r>
        <w:rPr>
          <w:sz w:val="24"/>
          <w:szCs w:val="24"/>
        </w:rPr>
        <w:t>Project manager</w:t>
      </w:r>
    </w:p>
    <w:p w:rsidR="00617E46" w:rsidRPr="00617E46" w:rsidRDefault="00617E46" w:rsidP="00617E46">
      <w:pPr>
        <w:pStyle w:val="ListParagraph"/>
        <w:numPr>
          <w:ilvl w:val="0"/>
          <w:numId w:val="2"/>
        </w:numPr>
        <w:jc w:val="both"/>
        <w:rPr>
          <w:b/>
          <w:sz w:val="32"/>
          <w:szCs w:val="32"/>
          <w:u w:val="single"/>
        </w:rPr>
      </w:pPr>
      <w:r>
        <w:rPr>
          <w:sz w:val="24"/>
          <w:szCs w:val="24"/>
        </w:rPr>
        <w:t>Builders</w:t>
      </w:r>
    </w:p>
    <w:p w:rsidR="00617E46" w:rsidRPr="00617E46" w:rsidRDefault="00617E46" w:rsidP="00617E46">
      <w:pPr>
        <w:pStyle w:val="ListParagraph"/>
        <w:numPr>
          <w:ilvl w:val="0"/>
          <w:numId w:val="2"/>
        </w:numPr>
        <w:jc w:val="both"/>
        <w:rPr>
          <w:b/>
          <w:sz w:val="32"/>
          <w:szCs w:val="32"/>
          <w:u w:val="single"/>
        </w:rPr>
      </w:pPr>
      <w:r>
        <w:rPr>
          <w:sz w:val="24"/>
          <w:szCs w:val="24"/>
        </w:rPr>
        <w:t>Electrician</w:t>
      </w:r>
    </w:p>
    <w:p w:rsidR="00617E46" w:rsidRPr="00617E46" w:rsidRDefault="00617E46" w:rsidP="00617E46">
      <w:pPr>
        <w:pStyle w:val="ListParagraph"/>
        <w:numPr>
          <w:ilvl w:val="0"/>
          <w:numId w:val="2"/>
        </w:numPr>
        <w:jc w:val="both"/>
        <w:rPr>
          <w:b/>
          <w:sz w:val="32"/>
          <w:szCs w:val="32"/>
          <w:u w:val="single"/>
        </w:rPr>
      </w:pPr>
      <w:r>
        <w:rPr>
          <w:sz w:val="24"/>
          <w:szCs w:val="24"/>
        </w:rPr>
        <w:t>Surveyor</w:t>
      </w:r>
    </w:p>
    <w:p w:rsidR="00617E46" w:rsidRPr="003909D2" w:rsidRDefault="003909D2" w:rsidP="00617E46">
      <w:pPr>
        <w:pStyle w:val="ListParagraph"/>
        <w:numPr>
          <w:ilvl w:val="0"/>
          <w:numId w:val="2"/>
        </w:numPr>
        <w:jc w:val="both"/>
        <w:rPr>
          <w:b/>
          <w:sz w:val="32"/>
          <w:szCs w:val="32"/>
          <w:u w:val="single"/>
        </w:rPr>
      </w:pPr>
      <w:r>
        <w:rPr>
          <w:sz w:val="24"/>
          <w:szCs w:val="24"/>
        </w:rPr>
        <w:t>The quantity surveyor</w:t>
      </w:r>
    </w:p>
    <w:p w:rsidR="003909D2" w:rsidRPr="003909D2" w:rsidRDefault="003909D2" w:rsidP="00617E46">
      <w:pPr>
        <w:pStyle w:val="ListParagraph"/>
        <w:numPr>
          <w:ilvl w:val="0"/>
          <w:numId w:val="2"/>
        </w:numPr>
        <w:jc w:val="both"/>
        <w:rPr>
          <w:b/>
          <w:sz w:val="32"/>
          <w:szCs w:val="32"/>
          <w:u w:val="single"/>
        </w:rPr>
      </w:pPr>
      <w:r>
        <w:rPr>
          <w:sz w:val="24"/>
          <w:szCs w:val="24"/>
        </w:rPr>
        <w:t>The project manager</w:t>
      </w:r>
    </w:p>
    <w:p w:rsidR="003909D2" w:rsidRDefault="003909D2" w:rsidP="003909D2">
      <w:pPr>
        <w:pStyle w:val="ListParagraph"/>
        <w:jc w:val="both"/>
        <w:rPr>
          <w:b/>
          <w:sz w:val="24"/>
          <w:szCs w:val="24"/>
        </w:rPr>
      </w:pPr>
    </w:p>
    <w:p w:rsidR="007C38EF" w:rsidRDefault="007C38EF" w:rsidP="007C38EF">
      <w:pPr>
        <w:pStyle w:val="ListParagraph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3909D2">
        <w:rPr>
          <w:b/>
          <w:sz w:val="24"/>
          <w:szCs w:val="24"/>
        </w:rPr>
        <w:t>THE TEAM LEADING CONSULTANT IS THE CIVIL ENGINEER</w:t>
      </w:r>
      <w:r>
        <w:rPr>
          <w:b/>
          <w:sz w:val="24"/>
          <w:szCs w:val="24"/>
        </w:rPr>
        <w:t>-</w:t>
      </w:r>
    </w:p>
    <w:p w:rsidR="007C38EF" w:rsidRDefault="007C38EF" w:rsidP="007C38EF">
      <w:pPr>
        <w:jc w:val="both"/>
        <w:rPr>
          <w:b/>
          <w:sz w:val="24"/>
          <w:szCs w:val="24"/>
        </w:rPr>
      </w:pPr>
    </w:p>
    <w:p w:rsidR="007C38EF" w:rsidRDefault="007C38EF" w:rsidP="007C38E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WHY THE SITE WAS SECURED?</w:t>
      </w:r>
    </w:p>
    <w:p w:rsidR="007C38EF" w:rsidRDefault="007C38EF" w:rsidP="007C38EF">
      <w:pPr>
        <w:jc w:val="both"/>
        <w:rPr>
          <w:sz w:val="24"/>
          <w:szCs w:val="24"/>
        </w:rPr>
      </w:pPr>
      <w:r>
        <w:rPr>
          <w:sz w:val="24"/>
          <w:szCs w:val="24"/>
        </w:rPr>
        <w:t>The site</w:t>
      </w:r>
      <w:r w:rsidR="00CB57AA">
        <w:rPr>
          <w:sz w:val="24"/>
          <w:szCs w:val="24"/>
        </w:rPr>
        <w:t xml:space="preserve"> was secured for the following reason</w:t>
      </w:r>
    </w:p>
    <w:p w:rsidR="00CB57AA" w:rsidRDefault="00CB57AA" w:rsidP="00CB57A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prevent accidents from </w:t>
      </w:r>
      <w:proofErr w:type="spellStart"/>
      <w:r>
        <w:rPr>
          <w:sz w:val="24"/>
          <w:szCs w:val="24"/>
        </w:rPr>
        <w:t>non workers</w:t>
      </w:r>
      <w:proofErr w:type="spellEnd"/>
      <w:r>
        <w:rPr>
          <w:sz w:val="24"/>
          <w:szCs w:val="24"/>
        </w:rPr>
        <w:t xml:space="preserve"> and external people ( students, teachers and both educational and </w:t>
      </w:r>
      <w:proofErr w:type="spellStart"/>
      <w:r>
        <w:rPr>
          <w:sz w:val="24"/>
          <w:szCs w:val="24"/>
        </w:rPr>
        <w:t>non educational</w:t>
      </w:r>
      <w:proofErr w:type="spellEnd"/>
      <w:r>
        <w:rPr>
          <w:sz w:val="24"/>
          <w:szCs w:val="24"/>
        </w:rPr>
        <w:t xml:space="preserve"> staff)</w:t>
      </w:r>
    </w:p>
    <w:p w:rsidR="00CB57AA" w:rsidRDefault="00CB57AA" w:rsidP="00CB57A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 prevent unwanted visitors to the project site</w:t>
      </w:r>
    </w:p>
    <w:p w:rsidR="00DF2BC5" w:rsidRDefault="00CB57AA" w:rsidP="00DF2BC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contain dust during rehabilitation, therefore avoiding air </w:t>
      </w:r>
      <w:r w:rsidR="00DF2BC5">
        <w:rPr>
          <w:sz w:val="24"/>
          <w:szCs w:val="24"/>
        </w:rPr>
        <w:t>pollution</w:t>
      </w:r>
    </w:p>
    <w:p w:rsidR="00DF2BC5" w:rsidRDefault="00DF2BC5" w:rsidP="00DF2BC5">
      <w:pPr>
        <w:pStyle w:val="ListParagraph"/>
        <w:jc w:val="both"/>
        <w:rPr>
          <w:sz w:val="24"/>
          <w:szCs w:val="24"/>
        </w:rPr>
      </w:pPr>
    </w:p>
    <w:p w:rsidR="00AC4E0E" w:rsidRDefault="00AC4E0E" w:rsidP="00DF2BC5">
      <w:pPr>
        <w:jc w:val="both"/>
        <w:rPr>
          <w:sz w:val="24"/>
          <w:szCs w:val="24"/>
        </w:rPr>
      </w:pPr>
    </w:p>
    <w:p w:rsidR="00DF2BC5" w:rsidRDefault="00AC4E0E" w:rsidP="00DF2BC5">
      <w:pPr>
        <w:jc w:val="both"/>
        <w:rPr>
          <w:b/>
          <w:sz w:val="32"/>
          <w:szCs w:val="32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DF2BC5" w:rsidRPr="00DF2BC5">
        <w:rPr>
          <w:b/>
          <w:sz w:val="32"/>
          <w:szCs w:val="32"/>
          <w:u w:val="single"/>
        </w:rPr>
        <w:t>BEME</w:t>
      </w:r>
    </w:p>
    <w:p w:rsidR="00AC4E0E" w:rsidRPr="000B6B6D" w:rsidRDefault="00AC4E0E" w:rsidP="00DF2BC5">
      <w:pPr>
        <w:jc w:val="both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530"/>
        <w:gridCol w:w="1620"/>
        <w:gridCol w:w="1170"/>
        <w:gridCol w:w="238"/>
      </w:tblGrid>
      <w:tr w:rsidR="00CD3E9F" w:rsidRPr="000B6B6D" w:rsidTr="00CD3E9F">
        <w:tc>
          <w:tcPr>
            <w:tcW w:w="4495" w:type="dxa"/>
          </w:tcPr>
          <w:p w:rsidR="00CD3E9F" w:rsidRPr="000B6B6D" w:rsidRDefault="00CD3E9F" w:rsidP="00DF2BC5">
            <w:pPr>
              <w:jc w:val="both"/>
              <w:rPr>
                <w:b/>
                <w:sz w:val="24"/>
                <w:szCs w:val="24"/>
              </w:rPr>
            </w:pPr>
            <w:r w:rsidRPr="000B6B6D">
              <w:rPr>
                <w:b/>
                <w:sz w:val="24"/>
                <w:szCs w:val="24"/>
              </w:rPr>
              <w:t>TOTAL ESTIMATED COST</w:t>
            </w:r>
          </w:p>
        </w:tc>
        <w:tc>
          <w:tcPr>
            <w:tcW w:w="4320" w:type="dxa"/>
            <w:gridSpan w:val="3"/>
          </w:tcPr>
          <w:p w:rsidR="00CD3E9F" w:rsidRPr="000B6B6D" w:rsidRDefault="00CD3E9F" w:rsidP="00DF2BC5">
            <w:pPr>
              <w:jc w:val="both"/>
              <w:rPr>
                <w:b/>
                <w:sz w:val="24"/>
                <w:szCs w:val="24"/>
              </w:rPr>
            </w:pPr>
            <w:r w:rsidRPr="000B6B6D">
              <w:rPr>
                <w:b/>
                <w:sz w:val="24"/>
                <w:szCs w:val="24"/>
              </w:rPr>
              <w:t xml:space="preserve">          </w:t>
            </w:r>
            <w:r w:rsidRPr="000B6B6D">
              <w:rPr>
                <w:b/>
                <w:dstrike/>
                <w:sz w:val="24"/>
                <w:szCs w:val="24"/>
              </w:rPr>
              <w:t>N</w:t>
            </w:r>
            <w:r w:rsidRPr="000B6B6D">
              <w:rPr>
                <w:b/>
                <w:sz w:val="24"/>
                <w:szCs w:val="24"/>
              </w:rPr>
              <w:t xml:space="preserve"> 7,500,000</w:t>
            </w:r>
          </w:p>
        </w:tc>
        <w:tc>
          <w:tcPr>
            <w:tcW w:w="238" w:type="dxa"/>
          </w:tcPr>
          <w:p w:rsidR="00CD3E9F" w:rsidRPr="000B6B6D" w:rsidRDefault="00CD3E9F" w:rsidP="00DF2BC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3E9F" w:rsidRPr="000B6B6D" w:rsidTr="003123EF">
        <w:tc>
          <w:tcPr>
            <w:tcW w:w="6025" w:type="dxa"/>
            <w:gridSpan w:val="2"/>
          </w:tcPr>
          <w:p w:rsidR="00CD3E9F" w:rsidRPr="000B6B6D" w:rsidRDefault="00CD3E9F" w:rsidP="00DF2BC5">
            <w:pPr>
              <w:jc w:val="both"/>
              <w:rPr>
                <w:b/>
                <w:sz w:val="24"/>
                <w:szCs w:val="24"/>
              </w:rPr>
            </w:pPr>
            <w:r w:rsidRPr="000B6B6D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620" w:type="dxa"/>
          </w:tcPr>
          <w:p w:rsidR="00CD3E9F" w:rsidRPr="000B6B6D" w:rsidRDefault="00CD3E9F" w:rsidP="00DF2BC5">
            <w:pPr>
              <w:jc w:val="both"/>
              <w:rPr>
                <w:b/>
                <w:sz w:val="24"/>
                <w:szCs w:val="24"/>
              </w:rPr>
            </w:pPr>
            <w:r w:rsidRPr="000B6B6D">
              <w:rPr>
                <w:b/>
                <w:sz w:val="24"/>
                <w:szCs w:val="24"/>
              </w:rPr>
              <w:t>PERCENTAGE</w:t>
            </w:r>
          </w:p>
        </w:tc>
        <w:tc>
          <w:tcPr>
            <w:tcW w:w="1408" w:type="dxa"/>
            <w:gridSpan w:val="2"/>
          </w:tcPr>
          <w:p w:rsidR="00CD3E9F" w:rsidRPr="000B6B6D" w:rsidRDefault="00CD3E9F" w:rsidP="00DF2BC5">
            <w:pPr>
              <w:jc w:val="both"/>
              <w:rPr>
                <w:b/>
                <w:sz w:val="24"/>
                <w:szCs w:val="24"/>
              </w:rPr>
            </w:pPr>
            <w:r w:rsidRPr="000B6B6D">
              <w:rPr>
                <w:b/>
                <w:sz w:val="24"/>
                <w:szCs w:val="24"/>
              </w:rPr>
              <w:t>AMOUNT</w:t>
            </w:r>
          </w:p>
        </w:tc>
      </w:tr>
      <w:tr w:rsidR="00CD3E9F" w:rsidRPr="000B6B6D" w:rsidTr="003123EF">
        <w:tc>
          <w:tcPr>
            <w:tcW w:w="6025" w:type="dxa"/>
            <w:gridSpan w:val="2"/>
          </w:tcPr>
          <w:p w:rsidR="00CD3E9F" w:rsidRPr="000B6B6D" w:rsidRDefault="00CD3E9F" w:rsidP="00DF2BC5">
            <w:pPr>
              <w:jc w:val="both"/>
              <w:rPr>
                <w:b/>
                <w:sz w:val="24"/>
                <w:szCs w:val="24"/>
              </w:rPr>
            </w:pPr>
            <w:r w:rsidRPr="000B6B6D">
              <w:rPr>
                <w:b/>
                <w:sz w:val="24"/>
                <w:szCs w:val="24"/>
              </w:rPr>
              <w:t>MISCELLANEOUS</w:t>
            </w:r>
          </w:p>
        </w:tc>
        <w:tc>
          <w:tcPr>
            <w:tcW w:w="1620" w:type="dxa"/>
          </w:tcPr>
          <w:p w:rsidR="00CD3E9F" w:rsidRPr="000B6B6D" w:rsidRDefault="00CD3E9F" w:rsidP="00417D94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B6B6D">
              <w:rPr>
                <w:b/>
                <w:sz w:val="24"/>
                <w:szCs w:val="24"/>
              </w:rPr>
              <w:t>10%</w:t>
            </w:r>
          </w:p>
        </w:tc>
        <w:tc>
          <w:tcPr>
            <w:tcW w:w="1408" w:type="dxa"/>
            <w:gridSpan w:val="2"/>
          </w:tcPr>
          <w:p w:rsidR="00CD3E9F" w:rsidRPr="000B6B6D" w:rsidRDefault="00CD3E9F" w:rsidP="00DF2BC5">
            <w:pPr>
              <w:jc w:val="both"/>
              <w:rPr>
                <w:b/>
                <w:sz w:val="24"/>
                <w:szCs w:val="24"/>
              </w:rPr>
            </w:pPr>
            <w:r w:rsidRPr="00737577">
              <w:rPr>
                <w:b/>
                <w:dstrike/>
                <w:sz w:val="24"/>
                <w:szCs w:val="24"/>
              </w:rPr>
              <w:t>N</w:t>
            </w:r>
            <w:r w:rsidRPr="000B6B6D">
              <w:rPr>
                <w:b/>
                <w:sz w:val="24"/>
                <w:szCs w:val="24"/>
              </w:rPr>
              <w:t>750,000</w:t>
            </w:r>
          </w:p>
        </w:tc>
      </w:tr>
      <w:tr w:rsidR="00CD3E9F" w:rsidRPr="000B6B6D" w:rsidTr="003123EF">
        <w:tc>
          <w:tcPr>
            <w:tcW w:w="6025" w:type="dxa"/>
            <w:gridSpan w:val="2"/>
          </w:tcPr>
          <w:p w:rsidR="00CD3E9F" w:rsidRPr="000B6B6D" w:rsidRDefault="00CD3E9F" w:rsidP="00DF2BC5">
            <w:pPr>
              <w:jc w:val="both"/>
              <w:rPr>
                <w:b/>
                <w:sz w:val="24"/>
                <w:szCs w:val="24"/>
              </w:rPr>
            </w:pPr>
            <w:r w:rsidRPr="000B6B6D">
              <w:rPr>
                <w:b/>
                <w:sz w:val="24"/>
                <w:szCs w:val="24"/>
              </w:rPr>
              <w:t>CONSULTANAT FEE</w:t>
            </w:r>
          </w:p>
        </w:tc>
        <w:tc>
          <w:tcPr>
            <w:tcW w:w="1620" w:type="dxa"/>
          </w:tcPr>
          <w:p w:rsidR="00CD3E9F" w:rsidRPr="000B6B6D" w:rsidRDefault="00CD3E9F" w:rsidP="00DF2BC5">
            <w:pPr>
              <w:jc w:val="both"/>
              <w:rPr>
                <w:b/>
                <w:sz w:val="24"/>
                <w:szCs w:val="24"/>
              </w:rPr>
            </w:pPr>
            <w:r w:rsidRPr="000B6B6D">
              <w:rPr>
                <w:b/>
                <w:sz w:val="24"/>
                <w:szCs w:val="24"/>
              </w:rPr>
              <w:t>15%</w:t>
            </w:r>
          </w:p>
        </w:tc>
        <w:tc>
          <w:tcPr>
            <w:tcW w:w="1408" w:type="dxa"/>
            <w:gridSpan w:val="2"/>
          </w:tcPr>
          <w:p w:rsidR="00CD3E9F" w:rsidRPr="000B6B6D" w:rsidRDefault="00A8170A" w:rsidP="00DF2BC5">
            <w:pPr>
              <w:jc w:val="both"/>
              <w:rPr>
                <w:b/>
                <w:sz w:val="24"/>
                <w:szCs w:val="24"/>
              </w:rPr>
            </w:pPr>
            <w:r w:rsidRPr="00D8285D">
              <w:rPr>
                <w:b/>
                <w:dstrike/>
                <w:sz w:val="24"/>
                <w:szCs w:val="24"/>
              </w:rPr>
              <w:t>N</w:t>
            </w:r>
            <w:r w:rsidRPr="000B6B6D">
              <w:rPr>
                <w:b/>
                <w:sz w:val="24"/>
                <w:szCs w:val="24"/>
              </w:rPr>
              <w:t>1125000</w:t>
            </w:r>
          </w:p>
        </w:tc>
      </w:tr>
      <w:tr w:rsidR="00CD3E9F" w:rsidRPr="000B6B6D" w:rsidTr="003123EF">
        <w:tc>
          <w:tcPr>
            <w:tcW w:w="6025" w:type="dxa"/>
            <w:gridSpan w:val="2"/>
          </w:tcPr>
          <w:p w:rsidR="00CD3E9F" w:rsidRPr="000B6B6D" w:rsidRDefault="00CD3E9F" w:rsidP="00DF2BC5">
            <w:pPr>
              <w:jc w:val="both"/>
              <w:rPr>
                <w:b/>
                <w:sz w:val="24"/>
                <w:szCs w:val="24"/>
              </w:rPr>
            </w:pPr>
            <w:r w:rsidRPr="000B6B6D">
              <w:rPr>
                <w:b/>
                <w:sz w:val="24"/>
                <w:szCs w:val="24"/>
              </w:rPr>
              <w:t xml:space="preserve">SITE PREPARATION  AND CLEARING </w:t>
            </w:r>
            <w:r w:rsidR="003123EF" w:rsidRPr="000B6B6D">
              <w:rPr>
                <w:b/>
                <w:sz w:val="24"/>
                <w:szCs w:val="24"/>
              </w:rPr>
              <w:t>AFTER COMPLETION</w:t>
            </w:r>
          </w:p>
        </w:tc>
        <w:tc>
          <w:tcPr>
            <w:tcW w:w="1620" w:type="dxa"/>
          </w:tcPr>
          <w:p w:rsidR="00CD3E9F" w:rsidRPr="000B6B6D" w:rsidRDefault="003123EF" w:rsidP="00DF2BC5">
            <w:pPr>
              <w:jc w:val="both"/>
              <w:rPr>
                <w:b/>
                <w:sz w:val="24"/>
                <w:szCs w:val="24"/>
              </w:rPr>
            </w:pPr>
            <w:r w:rsidRPr="000B6B6D">
              <w:rPr>
                <w:b/>
                <w:sz w:val="24"/>
                <w:szCs w:val="24"/>
              </w:rPr>
              <w:t>5%</w:t>
            </w:r>
          </w:p>
        </w:tc>
        <w:tc>
          <w:tcPr>
            <w:tcW w:w="1408" w:type="dxa"/>
            <w:gridSpan w:val="2"/>
          </w:tcPr>
          <w:p w:rsidR="00CD3E9F" w:rsidRPr="000B6B6D" w:rsidRDefault="003123EF" w:rsidP="00DF2BC5">
            <w:pPr>
              <w:jc w:val="both"/>
              <w:rPr>
                <w:b/>
                <w:sz w:val="24"/>
                <w:szCs w:val="24"/>
              </w:rPr>
            </w:pPr>
            <w:r w:rsidRPr="00D8285D">
              <w:rPr>
                <w:b/>
                <w:dstrike/>
                <w:sz w:val="24"/>
                <w:szCs w:val="24"/>
              </w:rPr>
              <w:t>N</w:t>
            </w:r>
            <w:r w:rsidRPr="000B6B6D">
              <w:rPr>
                <w:b/>
                <w:sz w:val="24"/>
                <w:szCs w:val="24"/>
              </w:rPr>
              <w:t>375000</w:t>
            </w:r>
          </w:p>
        </w:tc>
      </w:tr>
      <w:tr w:rsidR="003123EF" w:rsidRPr="000B6B6D" w:rsidTr="003123EF">
        <w:tc>
          <w:tcPr>
            <w:tcW w:w="6025" w:type="dxa"/>
            <w:gridSpan w:val="2"/>
          </w:tcPr>
          <w:p w:rsidR="003123EF" w:rsidRPr="000B6B6D" w:rsidRDefault="003123EF" w:rsidP="00DF2BC5">
            <w:pPr>
              <w:jc w:val="both"/>
              <w:rPr>
                <w:b/>
                <w:sz w:val="24"/>
                <w:szCs w:val="24"/>
              </w:rPr>
            </w:pPr>
            <w:r w:rsidRPr="000B6B6D">
              <w:rPr>
                <w:b/>
                <w:sz w:val="24"/>
                <w:szCs w:val="24"/>
              </w:rPr>
              <w:t>TRANSPORTATION COST FEE</w:t>
            </w:r>
          </w:p>
        </w:tc>
        <w:tc>
          <w:tcPr>
            <w:tcW w:w="1620" w:type="dxa"/>
          </w:tcPr>
          <w:p w:rsidR="003123EF" w:rsidRPr="000B6B6D" w:rsidRDefault="00F62C23" w:rsidP="00DF2BC5">
            <w:pPr>
              <w:jc w:val="both"/>
              <w:rPr>
                <w:b/>
                <w:sz w:val="24"/>
                <w:szCs w:val="24"/>
              </w:rPr>
            </w:pPr>
            <w:r w:rsidRPr="000B6B6D">
              <w:rPr>
                <w:b/>
                <w:sz w:val="24"/>
                <w:szCs w:val="24"/>
              </w:rPr>
              <w:t>12</w:t>
            </w:r>
            <w:r w:rsidR="003123EF" w:rsidRPr="000B6B6D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08" w:type="dxa"/>
            <w:gridSpan w:val="2"/>
          </w:tcPr>
          <w:p w:rsidR="003123EF" w:rsidRPr="000B6B6D" w:rsidRDefault="00F62C23" w:rsidP="00DF2BC5">
            <w:pPr>
              <w:jc w:val="both"/>
              <w:rPr>
                <w:b/>
                <w:sz w:val="24"/>
                <w:szCs w:val="24"/>
              </w:rPr>
            </w:pPr>
            <w:r w:rsidRPr="00D8285D">
              <w:rPr>
                <w:b/>
                <w:dstrike/>
                <w:sz w:val="24"/>
                <w:szCs w:val="24"/>
              </w:rPr>
              <w:t>N</w:t>
            </w:r>
            <w:r w:rsidRPr="000B6B6D">
              <w:rPr>
                <w:b/>
                <w:sz w:val="24"/>
                <w:szCs w:val="24"/>
              </w:rPr>
              <w:t>900000</w:t>
            </w:r>
          </w:p>
        </w:tc>
      </w:tr>
      <w:tr w:rsidR="00F62C23" w:rsidRPr="000B6B6D" w:rsidTr="003123EF">
        <w:tc>
          <w:tcPr>
            <w:tcW w:w="6025" w:type="dxa"/>
            <w:gridSpan w:val="2"/>
          </w:tcPr>
          <w:p w:rsidR="00F62C23" w:rsidRPr="000B6B6D" w:rsidRDefault="00F62C23" w:rsidP="00DF2BC5">
            <w:pPr>
              <w:jc w:val="both"/>
              <w:rPr>
                <w:b/>
                <w:sz w:val="24"/>
                <w:szCs w:val="24"/>
              </w:rPr>
            </w:pPr>
            <w:r w:rsidRPr="000B6B6D">
              <w:rPr>
                <w:b/>
                <w:sz w:val="24"/>
                <w:szCs w:val="24"/>
              </w:rPr>
              <w:t>PROFIT</w:t>
            </w:r>
          </w:p>
        </w:tc>
        <w:tc>
          <w:tcPr>
            <w:tcW w:w="1620" w:type="dxa"/>
          </w:tcPr>
          <w:p w:rsidR="00F62C23" w:rsidRPr="000B6B6D" w:rsidRDefault="00F62C23" w:rsidP="00DF2BC5">
            <w:pPr>
              <w:jc w:val="both"/>
              <w:rPr>
                <w:b/>
                <w:sz w:val="24"/>
                <w:szCs w:val="24"/>
              </w:rPr>
            </w:pPr>
            <w:r w:rsidRPr="000B6B6D">
              <w:rPr>
                <w:b/>
                <w:sz w:val="24"/>
                <w:szCs w:val="24"/>
              </w:rPr>
              <w:t>20%</w:t>
            </w:r>
          </w:p>
        </w:tc>
        <w:tc>
          <w:tcPr>
            <w:tcW w:w="1408" w:type="dxa"/>
            <w:gridSpan w:val="2"/>
          </w:tcPr>
          <w:p w:rsidR="00F62C23" w:rsidRPr="000B6B6D" w:rsidRDefault="00F62C23" w:rsidP="00DF2BC5">
            <w:pPr>
              <w:jc w:val="both"/>
              <w:rPr>
                <w:b/>
                <w:sz w:val="24"/>
                <w:szCs w:val="24"/>
              </w:rPr>
            </w:pPr>
            <w:r w:rsidRPr="00D8285D">
              <w:rPr>
                <w:b/>
                <w:dstrike/>
                <w:sz w:val="24"/>
                <w:szCs w:val="24"/>
              </w:rPr>
              <w:t>N</w:t>
            </w:r>
            <w:r w:rsidRPr="000B6B6D">
              <w:rPr>
                <w:b/>
                <w:sz w:val="24"/>
                <w:szCs w:val="24"/>
              </w:rPr>
              <w:t>1500000</w:t>
            </w:r>
          </w:p>
        </w:tc>
      </w:tr>
      <w:tr w:rsidR="00A8170A" w:rsidRPr="000B6B6D" w:rsidTr="003123EF">
        <w:tc>
          <w:tcPr>
            <w:tcW w:w="6025" w:type="dxa"/>
            <w:gridSpan w:val="2"/>
          </w:tcPr>
          <w:p w:rsidR="00A8170A" w:rsidRPr="000B6B6D" w:rsidRDefault="00A8170A" w:rsidP="00DF2BC5">
            <w:pPr>
              <w:jc w:val="both"/>
              <w:rPr>
                <w:b/>
                <w:sz w:val="24"/>
                <w:szCs w:val="24"/>
              </w:rPr>
            </w:pPr>
            <w:r w:rsidRPr="000B6B6D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620" w:type="dxa"/>
          </w:tcPr>
          <w:p w:rsidR="00A8170A" w:rsidRPr="000B6B6D" w:rsidRDefault="00A8170A" w:rsidP="00DF2BC5">
            <w:pPr>
              <w:jc w:val="both"/>
              <w:rPr>
                <w:b/>
                <w:sz w:val="24"/>
                <w:szCs w:val="24"/>
              </w:rPr>
            </w:pPr>
            <w:r w:rsidRPr="000B6B6D">
              <w:rPr>
                <w:b/>
                <w:sz w:val="24"/>
                <w:szCs w:val="24"/>
              </w:rPr>
              <w:t>62%</w:t>
            </w:r>
          </w:p>
        </w:tc>
        <w:tc>
          <w:tcPr>
            <w:tcW w:w="1408" w:type="dxa"/>
            <w:gridSpan w:val="2"/>
          </w:tcPr>
          <w:p w:rsidR="00A8170A" w:rsidRPr="000B6B6D" w:rsidRDefault="00A8170A" w:rsidP="00DF2BC5">
            <w:pPr>
              <w:jc w:val="both"/>
              <w:rPr>
                <w:b/>
                <w:sz w:val="24"/>
                <w:szCs w:val="24"/>
              </w:rPr>
            </w:pPr>
            <w:r w:rsidRPr="00D8285D">
              <w:rPr>
                <w:b/>
                <w:dstrike/>
                <w:sz w:val="24"/>
                <w:szCs w:val="24"/>
              </w:rPr>
              <w:t>N</w:t>
            </w:r>
            <w:r w:rsidRPr="000B6B6D">
              <w:rPr>
                <w:b/>
                <w:sz w:val="24"/>
                <w:szCs w:val="24"/>
              </w:rPr>
              <w:t>4650000</w:t>
            </w:r>
          </w:p>
        </w:tc>
      </w:tr>
    </w:tbl>
    <w:p w:rsidR="007C38EF" w:rsidRDefault="007C38EF" w:rsidP="007C38EF">
      <w:pPr>
        <w:pStyle w:val="ListParagraph"/>
        <w:rPr>
          <w:b/>
          <w:sz w:val="24"/>
          <w:szCs w:val="24"/>
        </w:rPr>
      </w:pPr>
    </w:p>
    <w:p w:rsidR="007C38EF" w:rsidRPr="003909D2" w:rsidRDefault="00F62C23" w:rsidP="003909D2">
      <w:pPr>
        <w:pStyle w:val="ListParagraph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</w:t>
      </w:r>
      <w:r>
        <w:rPr>
          <w:b/>
          <w:sz w:val="32"/>
          <w:szCs w:val="32"/>
          <w:u w:val="single"/>
        </w:rPr>
        <w:t>PAYMENT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970"/>
        <w:gridCol w:w="630"/>
        <w:gridCol w:w="2790"/>
        <w:gridCol w:w="265"/>
      </w:tblGrid>
      <w:tr w:rsidR="00A8170A" w:rsidRPr="000B6B6D" w:rsidTr="00A8170A">
        <w:tc>
          <w:tcPr>
            <w:tcW w:w="5665" w:type="dxa"/>
            <w:gridSpan w:val="2"/>
          </w:tcPr>
          <w:p w:rsidR="00A8170A" w:rsidRPr="000B6B6D" w:rsidRDefault="00A8170A" w:rsidP="003909D2">
            <w:pPr>
              <w:jc w:val="both"/>
              <w:rPr>
                <w:b/>
                <w:sz w:val="24"/>
                <w:szCs w:val="24"/>
              </w:rPr>
            </w:pPr>
            <w:r w:rsidRPr="000B6B6D">
              <w:rPr>
                <w:b/>
                <w:sz w:val="24"/>
                <w:szCs w:val="24"/>
              </w:rPr>
              <w:t>ESTIMATED PAYMENT SCHEDULE COST</w:t>
            </w:r>
          </w:p>
        </w:tc>
        <w:tc>
          <w:tcPr>
            <w:tcW w:w="3420" w:type="dxa"/>
            <w:gridSpan w:val="2"/>
          </w:tcPr>
          <w:p w:rsidR="00A8170A" w:rsidRPr="000B6B6D" w:rsidRDefault="00A8170A" w:rsidP="00A8170A">
            <w:pPr>
              <w:tabs>
                <w:tab w:val="left" w:pos="825"/>
              </w:tabs>
              <w:rPr>
                <w:b/>
                <w:sz w:val="24"/>
                <w:szCs w:val="24"/>
              </w:rPr>
            </w:pPr>
            <w:r w:rsidRPr="000B6B6D">
              <w:rPr>
                <w:b/>
                <w:dstrike/>
                <w:sz w:val="24"/>
                <w:szCs w:val="24"/>
              </w:rPr>
              <w:t>N</w:t>
            </w:r>
            <w:r w:rsidRPr="000B6B6D">
              <w:rPr>
                <w:b/>
                <w:sz w:val="24"/>
                <w:szCs w:val="24"/>
              </w:rPr>
              <w:t>2850000</w:t>
            </w:r>
          </w:p>
        </w:tc>
        <w:tc>
          <w:tcPr>
            <w:tcW w:w="265" w:type="dxa"/>
          </w:tcPr>
          <w:p w:rsidR="00A8170A" w:rsidRPr="000B6B6D" w:rsidRDefault="00A8170A" w:rsidP="003909D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8170A" w:rsidRPr="000B6B6D" w:rsidTr="00A8170A">
        <w:tc>
          <w:tcPr>
            <w:tcW w:w="2695" w:type="dxa"/>
          </w:tcPr>
          <w:p w:rsidR="00A8170A" w:rsidRPr="000B6B6D" w:rsidRDefault="00A8170A" w:rsidP="003909D2">
            <w:pPr>
              <w:jc w:val="both"/>
              <w:rPr>
                <w:b/>
                <w:sz w:val="24"/>
                <w:szCs w:val="24"/>
              </w:rPr>
            </w:pPr>
            <w:r w:rsidRPr="000B6B6D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3600" w:type="dxa"/>
            <w:gridSpan w:val="2"/>
          </w:tcPr>
          <w:p w:rsidR="00A8170A" w:rsidRPr="000B6B6D" w:rsidRDefault="00A8170A" w:rsidP="003909D2">
            <w:pPr>
              <w:jc w:val="both"/>
              <w:rPr>
                <w:b/>
                <w:sz w:val="24"/>
                <w:szCs w:val="24"/>
              </w:rPr>
            </w:pPr>
            <w:r w:rsidRPr="000B6B6D">
              <w:rPr>
                <w:b/>
                <w:sz w:val="24"/>
                <w:szCs w:val="24"/>
              </w:rPr>
              <w:t>PERCENTA</w:t>
            </w:r>
            <w:r w:rsidR="000B6B6D" w:rsidRPr="000B6B6D">
              <w:rPr>
                <w:b/>
                <w:sz w:val="24"/>
                <w:szCs w:val="24"/>
              </w:rPr>
              <w:t>GE</w:t>
            </w:r>
          </w:p>
        </w:tc>
        <w:tc>
          <w:tcPr>
            <w:tcW w:w="3055" w:type="dxa"/>
            <w:gridSpan w:val="2"/>
          </w:tcPr>
          <w:p w:rsidR="00A8170A" w:rsidRPr="000B6B6D" w:rsidRDefault="000B6B6D" w:rsidP="003909D2">
            <w:pPr>
              <w:jc w:val="both"/>
              <w:rPr>
                <w:b/>
                <w:sz w:val="24"/>
                <w:szCs w:val="24"/>
              </w:rPr>
            </w:pPr>
            <w:r w:rsidRPr="000B6B6D">
              <w:rPr>
                <w:b/>
                <w:sz w:val="24"/>
                <w:szCs w:val="24"/>
              </w:rPr>
              <w:t>AMOUNT</w:t>
            </w:r>
          </w:p>
        </w:tc>
      </w:tr>
      <w:tr w:rsidR="00A8170A" w:rsidRPr="000B6B6D" w:rsidTr="00A8170A">
        <w:tc>
          <w:tcPr>
            <w:tcW w:w="2695" w:type="dxa"/>
          </w:tcPr>
          <w:p w:rsidR="00A8170A" w:rsidRPr="000B6B6D" w:rsidRDefault="000B6B6D" w:rsidP="003909D2">
            <w:pPr>
              <w:jc w:val="both"/>
              <w:rPr>
                <w:b/>
                <w:sz w:val="24"/>
                <w:szCs w:val="24"/>
              </w:rPr>
            </w:pPr>
            <w:r w:rsidRPr="000B6B6D">
              <w:rPr>
                <w:b/>
                <w:sz w:val="24"/>
                <w:szCs w:val="24"/>
              </w:rPr>
              <w:lastRenderedPageBreak/>
              <w:t>MOBILIZATION</w:t>
            </w:r>
          </w:p>
        </w:tc>
        <w:tc>
          <w:tcPr>
            <w:tcW w:w="3600" w:type="dxa"/>
            <w:gridSpan w:val="2"/>
          </w:tcPr>
          <w:p w:rsidR="00A8170A" w:rsidRPr="000B6B6D" w:rsidRDefault="000B6B6D" w:rsidP="003909D2">
            <w:pPr>
              <w:jc w:val="both"/>
              <w:rPr>
                <w:b/>
                <w:sz w:val="24"/>
                <w:szCs w:val="24"/>
              </w:rPr>
            </w:pPr>
            <w:r w:rsidRPr="000B6B6D">
              <w:rPr>
                <w:b/>
                <w:sz w:val="24"/>
                <w:szCs w:val="24"/>
              </w:rPr>
              <w:t>30%</w:t>
            </w:r>
          </w:p>
        </w:tc>
        <w:tc>
          <w:tcPr>
            <w:tcW w:w="3055" w:type="dxa"/>
            <w:gridSpan w:val="2"/>
          </w:tcPr>
          <w:p w:rsidR="00A8170A" w:rsidRPr="000B6B6D" w:rsidRDefault="000B6B6D" w:rsidP="003909D2">
            <w:pPr>
              <w:jc w:val="both"/>
              <w:rPr>
                <w:b/>
                <w:sz w:val="24"/>
                <w:szCs w:val="24"/>
              </w:rPr>
            </w:pPr>
            <w:r w:rsidRPr="000B6B6D">
              <w:rPr>
                <w:b/>
                <w:dstrike/>
                <w:sz w:val="24"/>
                <w:szCs w:val="24"/>
              </w:rPr>
              <w:t>N</w:t>
            </w:r>
            <w:r w:rsidRPr="000B6B6D">
              <w:rPr>
                <w:b/>
                <w:sz w:val="24"/>
                <w:szCs w:val="24"/>
              </w:rPr>
              <w:t>855000</w:t>
            </w:r>
          </w:p>
        </w:tc>
      </w:tr>
      <w:tr w:rsidR="00A8170A" w:rsidRPr="000B6B6D" w:rsidTr="00A8170A">
        <w:tc>
          <w:tcPr>
            <w:tcW w:w="2695" w:type="dxa"/>
          </w:tcPr>
          <w:p w:rsidR="00A8170A" w:rsidRPr="000B6B6D" w:rsidRDefault="000B6B6D" w:rsidP="003909D2">
            <w:pPr>
              <w:jc w:val="both"/>
              <w:rPr>
                <w:b/>
                <w:sz w:val="24"/>
                <w:szCs w:val="24"/>
              </w:rPr>
            </w:pPr>
            <w:r w:rsidRPr="000B6B6D">
              <w:rPr>
                <w:b/>
                <w:sz w:val="24"/>
                <w:szCs w:val="24"/>
              </w:rPr>
              <w:t>HALF COMPLETION</w:t>
            </w:r>
          </w:p>
        </w:tc>
        <w:tc>
          <w:tcPr>
            <w:tcW w:w="3600" w:type="dxa"/>
            <w:gridSpan w:val="2"/>
          </w:tcPr>
          <w:p w:rsidR="00A8170A" w:rsidRPr="000B6B6D" w:rsidRDefault="000B6B6D" w:rsidP="003909D2">
            <w:pPr>
              <w:jc w:val="both"/>
              <w:rPr>
                <w:b/>
                <w:sz w:val="24"/>
                <w:szCs w:val="24"/>
              </w:rPr>
            </w:pPr>
            <w:r w:rsidRPr="000B6B6D">
              <w:rPr>
                <w:b/>
                <w:sz w:val="24"/>
                <w:szCs w:val="24"/>
              </w:rPr>
              <w:t>30%</w:t>
            </w:r>
          </w:p>
        </w:tc>
        <w:tc>
          <w:tcPr>
            <w:tcW w:w="3055" w:type="dxa"/>
            <w:gridSpan w:val="2"/>
          </w:tcPr>
          <w:p w:rsidR="00A8170A" w:rsidRPr="000B6B6D" w:rsidRDefault="000B6B6D" w:rsidP="003909D2">
            <w:pPr>
              <w:jc w:val="both"/>
              <w:rPr>
                <w:b/>
                <w:sz w:val="24"/>
                <w:szCs w:val="24"/>
              </w:rPr>
            </w:pPr>
            <w:r w:rsidRPr="000B6B6D">
              <w:rPr>
                <w:b/>
                <w:dstrike/>
                <w:sz w:val="24"/>
                <w:szCs w:val="24"/>
              </w:rPr>
              <w:t>N</w:t>
            </w:r>
            <w:r w:rsidRPr="000B6B6D">
              <w:rPr>
                <w:b/>
                <w:sz w:val="24"/>
                <w:szCs w:val="24"/>
              </w:rPr>
              <w:t>855000</w:t>
            </w:r>
          </w:p>
        </w:tc>
      </w:tr>
      <w:tr w:rsidR="00A8170A" w:rsidRPr="000B6B6D" w:rsidTr="00A8170A">
        <w:tc>
          <w:tcPr>
            <w:tcW w:w="2695" w:type="dxa"/>
          </w:tcPr>
          <w:p w:rsidR="00A8170A" w:rsidRPr="000B6B6D" w:rsidRDefault="000B6B6D" w:rsidP="003909D2">
            <w:pPr>
              <w:jc w:val="both"/>
              <w:rPr>
                <w:b/>
                <w:sz w:val="24"/>
                <w:szCs w:val="24"/>
              </w:rPr>
            </w:pPr>
            <w:r w:rsidRPr="000B6B6D">
              <w:rPr>
                <w:b/>
                <w:sz w:val="24"/>
                <w:szCs w:val="24"/>
              </w:rPr>
              <w:t>FULL COMPLETION</w:t>
            </w:r>
          </w:p>
        </w:tc>
        <w:tc>
          <w:tcPr>
            <w:tcW w:w="3600" w:type="dxa"/>
            <w:gridSpan w:val="2"/>
          </w:tcPr>
          <w:p w:rsidR="00A8170A" w:rsidRPr="000B6B6D" w:rsidRDefault="000B6B6D" w:rsidP="003909D2">
            <w:pPr>
              <w:jc w:val="both"/>
              <w:rPr>
                <w:b/>
                <w:sz w:val="24"/>
                <w:szCs w:val="24"/>
              </w:rPr>
            </w:pPr>
            <w:r w:rsidRPr="000B6B6D">
              <w:rPr>
                <w:b/>
                <w:sz w:val="24"/>
                <w:szCs w:val="24"/>
              </w:rPr>
              <w:t>40%</w:t>
            </w:r>
          </w:p>
        </w:tc>
        <w:tc>
          <w:tcPr>
            <w:tcW w:w="3055" w:type="dxa"/>
            <w:gridSpan w:val="2"/>
          </w:tcPr>
          <w:p w:rsidR="00A8170A" w:rsidRPr="000B6B6D" w:rsidRDefault="000B6B6D" w:rsidP="003909D2">
            <w:pPr>
              <w:jc w:val="both"/>
              <w:rPr>
                <w:b/>
                <w:sz w:val="24"/>
                <w:szCs w:val="24"/>
              </w:rPr>
            </w:pPr>
            <w:r w:rsidRPr="000B6B6D">
              <w:rPr>
                <w:b/>
                <w:dstrike/>
                <w:sz w:val="24"/>
                <w:szCs w:val="24"/>
              </w:rPr>
              <w:t>N</w:t>
            </w:r>
            <w:r w:rsidRPr="000B6B6D">
              <w:rPr>
                <w:b/>
                <w:sz w:val="24"/>
                <w:szCs w:val="24"/>
              </w:rPr>
              <w:t>1140000</w:t>
            </w:r>
          </w:p>
        </w:tc>
      </w:tr>
      <w:tr w:rsidR="00A8170A" w:rsidRPr="000B6B6D" w:rsidTr="00A8170A">
        <w:tc>
          <w:tcPr>
            <w:tcW w:w="2695" w:type="dxa"/>
          </w:tcPr>
          <w:p w:rsidR="00A8170A" w:rsidRPr="000B6B6D" w:rsidRDefault="000B6B6D" w:rsidP="003909D2">
            <w:pPr>
              <w:jc w:val="both"/>
              <w:rPr>
                <w:b/>
                <w:sz w:val="24"/>
                <w:szCs w:val="24"/>
              </w:rPr>
            </w:pPr>
            <w:r w:rsidRPr="000B6B6D">
              <w:rPr>
                <w:b/>
                <w:sz w:val="24"/>
                <w:szCs w:val="24"/>
              </w:rPr>
              <w:t>DEFECT LIABILITY</w:t>
            </w:r>
          </w:p>
        </w:tc>
        <w:tc>
          <w:tcPr>
            <w:tcW w:w="3600" w:type="dxa"/>
            <w:gridSpan w:val="2"/>
          </w:tcPr>
          <w:p w:rsidR="00A8170A" w:rsidRPr="000B6B6D" w:rsidRDefault="000B6B6D" w:rsidP="003909D2">
            <w:pPr>
              <w:jc w:val="both"/>
              <w:rPr>
                <w:b/>
                <w:sz w:val="24"/>
                <w:szCs w:val="24"/>
              </w:rPr>
            </w:pPr>
            <w:r w:rsidRPr="000B6B6D">
              <w:rPr>
                <w:b/>
                <w:sz w:val="24"/>
                <w:szCs w:val="24"/>
              </w:rPr>
              <w:t>10%</w:t>
            </w:r>
          </w:p>
        </w:tc>
        <w:tc>
          <w:tcPr>
            <w:tcW w:w="3055" w:type="dxa"/>
            <w:gridSpan w:val="2"/>
          </w:tcPr>
          <w:p w:rsidR="00A8170A" w:rsidRPr="000B6B6D" w:rsidRDefault="000B6B6D" w:rsidP="003909D2">
            <w:pPr>
              <w:jc w:val="both"/>
              <w:rPr>
                <w:b/>
                <w:sz w:val="24"/>
                <w:szCs w:val="24"/>
              </w:rPr>
            </w:pPr>
            <w:r w:rsidRPr="00737577">
              <w:rPr>
                <w:b/>
                <w:dstrike/>
                <w:sz w:val="24"/>
                <w:szCs w:val="24"/>
              </w:rPr>
              <w:t>N</w:t>
            </w:r>
            <w:r w:rsidRPr="000B6B6D">
              <w:rPr>
                <w:b/>
                <w:sz w:val="24"/>
                <w:szCs w:val="24"/>
              </w:rPr>
              <w:t>285000</w:t>
            </w:r>
          </w:p>
        </w:tc>
      </w:tr>
    </w:tbl>
    <w:p w:rsidR="003909D2" w:rsidRPr="000B6B6D" w:rsidRDefault="003909D2" w:rsidP="003909D2">
      <w:pPr>
        <w:jc w:val="both"/>
        <w:rPr>
          <w:b/>
          <w:sz w:val="24"/>
          <w:szCs w:val="24"/>
        </w:rPr>
      </w:pPr>
    </w:p>
    <w:p w:rsidR="003909D2" w:rsidRPr="003909D2" w:rsidRDefault="003909D2" w:rsidP="003909D2">
      <w:pPr>
        <w:jc w:val="both"/>
        <w:rPr>
          <w:b/>
          <w:sz w:val="32"/>
          <w:szCs w:val="32"/>
          <w:u w:val="single"/>
        </w:rPr>
      </w:pPr>
    </w:p>
    <w:p w:rsidR="003909D2" w:rsidRDefault="00F96A82" w:rsidP="003909D2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WHAT ARE THE FOLLOWING?</w:t>
      </w:r>
    </w:p>
    <w:p w:rsidR="003A634C" w:rsidRDefault="00F96A82" w:rsidP="00503441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BEME</w:t>
      </w:r>
      <w:r>
        <w:rPr>
          <w:sz w:val="24"/>
          <w:szCs w:val="24"/>
        </w:rPr>
        <w:t>;</w:t>
      </w:r>
      <w:r w:rsidR="00A23AB3">
        <w:rPr>
          <w:sz w:val="24"/>
          <w:szCs w:val="24"/>
        </w:rPr>
        <w:t xml:space="preserve"> this </w:t>
      </w:r>
      <w:proofErr w:type="gramStart"/>
      <w:r w:rsidR="00A23AB3">
        <w:rPr>
          <w:sz w:val="24"/>
          <w:szCs w:val="24"/>
        </w:rPr>
        <w:t>is  a</w:t>
      </w:r>
      <w:proofErr w:type="gramEnd"/>
      <w:r w:rsidR="00A23AB3">
        <w:rPr>
          <w:sz w:val="24"/>
          <w:szCs w:val="24"/>
        </w:rPr>
        <w:t xml:space="preserve"> review of the </w:t>
      </w:r>
      <w:proofErr w:type="spellStart"/>
      <w:r w:rsidR="00A23AB3">
        <w:rPr>
          <w:sz w:val="24"/>
          <w:szCs w:val="24"/>
        </w:rPr>
        <w:t>systematic,logical</w:t>
      </w:r>
      <w:proofErr w:type="spellEnd"/>
      <w:r w:rsidR="00A23AB3">
        <w:rPr>
          <w:sz w:val="24"/>
          <w:szCs w:val="24"/>
        </w:rPr>
        <w:t xml:space="preserve"> and explicit appraisal of available information to determine the best evidence relating to a project</w:t>
      </w:r>
    </w:p>
    <w:p w:rsidR="00503441" w:rsidRDefault="00503441" w:rsidP="00503441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DEFECT LIABILITY PERIOD </w:t>
      </w:r>
      <w:r>
        <w:rPr>
          <w:sz w:val="24"/>
          <w:szCs w:val="24"/>
        </w:rPr>
        <w:t>this is the period this is a fixed period of time, starting from date of practical completion, during which the contractor has an express contractual right to return to site to rectify defects</w:t>
      </w:r>
    </w:p>
    <w:p w:rsidR="00503441" w:rsidRDefault="00FA6A4E" w:rsidP="00503441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LEAD CONSULTANT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this is the person involved in directly dealing with the client, clearly making him understanding its needs </w:t>
      </w:r>
      <w:r w:rsidR="00E13E52">
        <w:rPr>
          <w:sz w:val="24"/>
          <w:szCs w:val="24"/>
        </w:rPr>
        <w:t xml:space="preserve">and providing possible solutions for the </w:t>
      </w:r>
      <w:proofErr w:type="gramStart"/>
      <w:r w:rsidR="00E13E52">
        <w:rPr>
          <w:sz w:val="24"/>
          <w:szCs w:val="24"/>
        </w:rPr>
        <w:t>clients</w:t>
      </w:r>
      <w:proofErr w:type="gramEnd"/>
      <w:r w:rsidR="00E13E52">
        <w:rPr>
          <w:sz w:val="24"/>
          <w:szCs w:val="24"/>
        </w:rPr>
        <w:t xml:space="preserve"> considerations</w:t>
      </w:r>
    </w:p>
    <w:p w:rsidR="00E13E52" w:rsidRDefault="00E13E52" w:rsidP="00503441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PROJECT LIFE CYCLE</w:t>
      </w:r>
      <w:r>
        <w:rPr>
          <w:b/>
          <w:sz w:val="24"/>
          <w:szCs w:val="24"/>
        </w:rPr>
        <w:t xml:space="preserve"> </w:t>
      </w:r>
      <w:r w:rsidR="00D47830">
        <w:rPr>
          <w:sz w:val="24"/>
          <w:szCs w:val="24"/>
        </w:rPr>
        <w:t>a project life cycle is the sequence of phases that a project goes through from its initiation to its closure</w:t>
      </w:r>
    </w:p>
    <w:p w:rsidR="00D47830" w:rsidRPr="00D47830" w:rsidRDefault="00D47830" w:rsidP="00503441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ENVIROMENTAL IMPACT </w:t>
      </w:r>
      <w:proofErr w:type="spellStart"/>
      <w:r>
        <w:rPr>
          <w:b/>
          <w:sz w:val="24"/>
          <w:szCs w:val="24"/>
          <w:u w:val="single"/>
        </w:rPr>
        <w:t>AssESsMENT</w:t>
      </w:r>
      <w:proofErr w:type="spellEnd"/>
      <w:r>
        <w:rPr>
          <w:b/>
          <w:sz w:val="24"/>
          <w:szCs w:val="24"/>
          <w:u w:val="single"/>
        </w:rPr>
        <w:t>;</w:t>
      </w:r>
      <w:r>
        <w:rPr>
          <w:sz w:val="24"/>
          <w:szCs w:val="24"/>
        </w:rPr>
        <w:t xml:space="preserve"> this is the assessment of the environmental consequences </w:t>
      </w:r>
      <w:proofErr w:type="gramStart"/>
      <w:r>
        <w:rPr>
          <w:sz w:val="24"/>
          <w:szCs w:val="24"/>
        </w:rPr>
        <w:t>of  a</w:t>
      </w:r>
      <w:proofErr w:type="gramEnd"/>
      <w:r>
        <w:rPr>
          <w:sz w:val="24"/>
          <w:szCs w:val="24"/>
        </w:rPr>
        <w:t xml:space="preserve"> plan</w:t>
      </w:r>
      <w:r w:rsidR="008864CD">
        <w:rPr>
          <w:sz w:val="24"/>
          <w:szCs w:val="24"/>
        </w:rPr>
        <w:t>, or project prior to the decision to move forward with the proposed action</w:t>
      </w:r>
      <w:r>
        <w:rPr>
          <w:sz w:val="24"/>
          <w:szCs w:val="24"/>
        </w:rPr>
        <w:t xml:space="preserve">    </w:t>
      </w:r>
    </w:p>
    <w:sectPr w:rsidR="00D47830" w:rsidRPr="00D47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EDD" w:rsidRDefault="00CD2EDD" w:rsidP="000B6B6D">
      <w:pPr>
        <w:spacing w:after="0" w:line="240" w:lineRule="auto"/>
      </w:pPr>
      <w:r>
        <w:separator/>
      </w:r>
    </w:p>
  </w:endnote>
  <w:endnote w:type="continuationSeparator" w:id="0">
    <w:p w:rsidR="00CD2EDD" w:rsidRDefault="00CD2EDD" w:rsidP="000B6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EDD" w:rsidRDefault="00CD2EDD" w:rsidP="000B6B6D">
      <w:pPr>
        <w:spacing w:after="0" w:line="240" w:lineRule="auto"/>
      </w:pPr>
      <w:r>
        <w:separator/>
      </w:r>
    </w:p>
  </w:footnote>
  <w:footnote w:type="continuationSeparator" w:id="0">
    <w:p w:rsidR="00CD2EDD" w:rsidRDefault="00CD2EDD" w:rsidP="000B6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82FA6"/>
    <w:multiLevelType w:val="hybridMultilevel"/>
    <w:tmpl w:val="98906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C037F"/>
    <w:multiLevelType w:val="hybridMultilevel"/>
    <w:tmpl w:val="705CE1DC"/>
    <w:lvl w:ilvl="0" w:tplc="10480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570D4"/>
    <w:multiLevelType w:val="hybridMultilevel"/>
    <w:tmpl w:val="7E946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BE"/>
    <w:rsid w:val="00001AB3"/>
    <w:rsid w:val="000B6B6D"/>
    <w:rsid w:val="0019264F"/>
    <w:rsid w:val="0029148E"/>
    <w:rsid w:val="003123EF"/>
    <w:rsid w:val="003909D2"/>
    <w:rsid w:val="003A634C"/>
    <w:rsid w:val="00417D94"/>
    <w:rsid w:val="004708FC"/>
    <w:rsid w:val="00503441"/>
    <w:rsid w:val="005673BE"/>
    <w:rsid w:val="006070CD"/>
    <w:rsid w:val="00617E46"/>
    <w:rsid w:val="006838AB"/>
    <w:rsid w:val="006E42C9"/>
    <w:rsid w:val="00737577"/>
    <w:rsid w:val="007C38EF"/>
    <w:rsid w:val="008864CD"/>
    <w:rsid w:val="00A23AB3"/>
    <w:rsid w:val="00A40B3D"/>
    <w:rsid w:val="00A8170A"/>
    <w:rsid w:val="00AC4E0E"/>
    <w:rsid w:val="00CB57AA"/>
    <w:rsid w:val="00CD2EDD"/>
    <w:rsid w:val="00CD3E9F"/>
    <w:rsid w:val="00D47830"/>
    <w:rsid w:val="00D8285D"/>
    <w:rsid w:val="00DF2BC5"/>
    <w:rsid w:val="00E13E52"/>
    <w:rsid w:val="00F62C23"/>
    <w:rsid w:val="00F96A82"/>
    <w:rsid w:val="00FA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775846-59B4-4572-BDEA-9D6B32D0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3BE"/>
    <w:pPr>
      <w:ind w:left="720"/>
      <w:contextualSpacing/>
    </w:pPr>
  </w:style>
  <w:style w:type="table" w:styleId="TableGrid">
    <w:name w:val="Table Grid"/>
    <w:basedOn w:val="TableNormal"/>
    <w:uiPriority w:val="39"/>
    <w:rsid w:val="00AC4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6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B6D"/>
  </w:style>
  <w:style w:type="paragraph" w:styleId="Footer">
    <w:name w:val="footer"/>
    <w:basedOn w:val="Normal"/>
    <w:link w:val="FooterChar"/>
    <w:uiPriority w:val="99"/>
    <w:unhideWhenUsed/>
    <w:rsid w:val="000B6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</dc:creator>
  <cp:keywords/>
  <dc:description/>
  <cp:lastModifiedBy>TOMI</cp:lastModifiedBy>
  <cp:revision>3</cp:revision>
  <dcterms:created xsi:type="dcterms:W3CDTF">2020-04-16T12:11:00Z</dcterms:created>
  <dcterms:modified xsi:type="dcterms:W3CDTF">2020-04-16T19:50:00Z</dcterms:modified>
</cp:coreProperties>
</file>