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094D" w14:textId="77777777" w:rsidR="00422541" w:rsidRDefault="00422541">
      <w:pPr>
        <w:pStyle w:val="NormalWeb"/>
        <w:spacing w:before="0" w:beforeAutospacing="0" w:after="240" w:afterAutospacing="0"/>
        <w:rPr>
          <w:rFonts w:ascii="OpenSansRegularEmb" w:hAnsi="OpenSansRegularEmb"/>
          <w:color w:val="333333"/>
        </w:rPr>
      </w:pPr>
    </w:p>
    <w:p w14:paraId="3A1ECC38" w14:textId="77777777" w:rsidR="00422541" w:rsidRDefault="00422541">
      <w:pPr>
        <w:pStyle w:val="NormalWeb"/>
        <w:spacing w:before="0" w:beforeAutospacing="0" w:after="240" w:afterAutospacing="0"/>
        <w:rPr>
          <w:rFonts w:ascii="OpenSansRegularEmb" w:hAnsi="OpenSansRegularEmb"/>
          <w:color w:val="333333"/>
        </w:rPr>
      </w:pPr>
    </w:p>
    <w:p w14:paraId="2A931CB7" w14:textId="77777777" w:rsidR="00422541" w:rsidRDefault="00422541">
      <w:pPr>
        <w:pStyle w:val="NormalWeb"/>
        <w:spacing w:before="0" w:beforeAutospacing="0" w:after="240" w:afterAutospacing="0"/>
        <w:rPr>
          <w:rFonts w:ascii="OpenSansRegularEmb" w:hAnsi="OpenSansRegularEmb"/>
          <w:color w:val="333333"/>
        </w:rPr>
      </w:pPr>
    </w:p>
    <w:p w14:paraId="24C5F1F3" w14:textId="77777777" w:rsidR="00422541" w:rsidRPr="00B3414C" w:rsidRDefault="00422541" w:rsidP="00FA164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8089043" wp14:editId="3B933CF2">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58DFAFC6" w14:textId="77777777" w:rsidR="00422541" w:rsidRPr="00AA7D63" w:rsidRDefault="00422541" w:rsidP="00FA1643">
      <w:pPr>
        <w:jc w:val="center"/>
        <w:outlineLvl w:val="0"/>
        <w:rPr>
          <w:rFonts w:ascii="Times New Roman" w:eastAsia="Adobe Fan Heiti Std B" w:hAnsi="Times New Roman" w:cs="Times New Roman"/>
          <w:sz w:val="40"/>
          <w:szCs w:val="40"/>
        </w:rPr>
      </w:pPr>
    </w:p>
    <w:p w14:paraId="1867171F" w14:textId="77777777" w:rsidR="00422541" w:rsidRPr="00AA7D63" w:rsidRDefault="00422541" w:rsidP="00FA164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OKON PRECIOUS UTOMOBONG </w:t>
      </w:r>
    </w:p>
    <w:p w14:paraId="45EED215" w14:textId="77777777" w:rsidR="00422541" w:rsidRPr="00AA7D63" w:rsidRDefault="00422541" w:rsidP="00FA164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Pr>
          <w:rFonts w:ascii="Times New Roman" w:eastAsia="Adobe Fan Heiti Std B" w:hAnsi="Times New Roman" w:cs="Times New Roman"/>
          <w:sz w:val="40"/>
          <w:szCs w:val="40"/>
        </w:rPr>
        <w:t>ENG07/016</w:t>
      </w:r>
    </w:p>
    <w:p w14:paraId="395ABAFD" w14:textId="77777777" w:rsidR="00422541" w:rsidRPr="00AA7D63" w:rsidRDefault="00422541" w:rsidP="00422541">
      <w:pPr>
        <w:outlineLvl w:val="0"/>
        <w:rPr>
          <w:rFonts w:ascii="Times New Roman" w:eastAsia="Adobe Fan Heiti Std B" w:hAnsi="Times New Roman" w:cs="Times New Roman"/>
          <w:sz w:val="40"/>
          <w:szCs w:val="40"/>
        </w:rPr>
      </w:pPr>
    </w:p>
    <w:p w14:paraId="68C4488F" w14:textId="77777777" w:rsidR="00422541" w:rsidRPr="00AA7D63" w:rsidRDefault="00422541" w:rsidP="00FA1643">
      <w:pPr>
        <w:jc w:val="center"/>
        <w:outlineLvl w:val="0"/>
        <w:rPr>
          <w:rFonts w:ascii="Times New Roman" w:eastAsia="Adobe Fan Heiti Std B" w:hAnsi="Times New Roman" w:cs="Times New Roman"/>
          <w:sz w:val="40"/>
          <w:szCs w:val="40"/>
        </w:rPr>
      </w:pPr>
    </w:p>
    <w:p w14:paraId="4D208F2F" w14:textId="77777777" w:rsidR="00422541" w:rsidRPr="00AA7D63" w:rsidRDefault="00422541" w:rsidP="00FA164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7521D3DD" w14:textId="77777777" w:rsidR="00422541" w:rsidRPr="00AA7D63" w:rsidRDefault="00422541" w:rsidP="00FA164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2DC9C4AA" w14:textId="77777777" w:rsidR="00422541" w:rsidRPr="00AA7D63" w:rsidRDefault="00422541" w:rsidP="00FA164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308A7F81" w14:textId="77777777" w:rsidR="00422541" w:rsidRPr="00AA7D63" w:rsidRDefault="00422541" w:rsidP="00FA1643">
      <w:pPr>
        <w:jc w:val="center"/>
        <w:rPr>
          <w:rFonts w:ascii="Times New Roman" w:eastAsia="Adobe Fan Heiti Std B" w:hAnsi="Times New Roman" w:cs="Times New Roman"/>
          <w:sz w:val="40"/>
          <w:szCs w:val="40"/>
        </w:rPr>
      </w:pPr>
    </w:p>
    <w:p w14:paraId="4C4A5838" w14:textId="77777777" w:rsidR="00422541" w:rsidRPr="00AA7D63" w:rsidRDefault="00422541" w:rsidP="00FA164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14:paraId="5B274CCF" w14:textId="77777777" w:rsidR="00422541" w:rsidRDefault="00422541" w:rsidP="00FA1643">
      <w:pPr>
        <w:rPr>
          <w:rFonts w:ascii="Arial" w:hAnsi="Arial" w:cs="Arial"/>
          <w:color w:val="333333"/>
          <w:sz w:val="21"/>
          <w:szCs w:val="21"/>
          <w:shd w:val="clear" w:color="auto" w:fill="FFFFFF"/>
        </w:rPr>
      </w:pPr>
    </w:p>
    <w:p w14:paraId="7F26DF1C" w14:textId="77777777" w:rsidR="009A6CA3" w:rsidRPr="00C521B8" w:rsidRDefault="009A6CA3" w:rsidP="00FA1643">
      <w:pPr>
        <w:rPr>
          <w:rFonts w:ascii="Arial" w:hAnsi="Arial" w:cs="Arial"/>
          <w:color w:val="333333"/>
          <w:sz w:val="32"/>
          <w:szCs w:val="32"/>
          <w:shd w:val="clear" w:color="auto" w:fill="FFFFFF"/>
        </w:rPr>
      </w:pPr>
      <w:r>
        <w:rPr>
          <w:rFonts w:ascii="Arial" w:hAnsi="Arial" w:cs="Arial"/>
          <w:color w:val="333333"/>
          <w:sz w:val="21"/>
          <w:szCs w:val="21"/>
          <w:shd w:val="clear" w:color="auto" w:fill="FFFFFF"/>
        </w:rPr>
        <w:lastRenderedPageBreak/>
        <w:t xml:space="preserve"> </w:t>
      </w:r>
      <w:r w:rsidRPr="00C521B8">
        <w:rPr>
          <w:rFonts w:ascii="Arial" w:hAnsi="Arial" w:cs="Arial"/>
          <w:color w:val="333333"/>
          <w:sz w:val="32"/>
          <w:szCs w:val="32"/>
          <w:shd w:val="clear" w:color="auto" w:fill="FFFFFF"/>
        </w:rPr>
        <w:t xml:space="preserve">                                                              SHORT TEST</w:t>
      </w:r>
    </w:p>
    <w:p w14:paraId="114A25DE" w14:textId="77777777" w:rsidR="009A6CA3" w:rsidRPr="00C521B8" w:rsidRDefault="009A6CA3" w:rsidP="00FA1643">
      <w:pPr>
        <w:rPr>
          <w:rFonts w:ascii="Arial" w:hAnsi="Arial" w:cs="Arial"/>
          <w:color w:val="333333"/>
          <w:sz w:val="32"/>
          <w:szCs w:val="32"/>
          <w:shd w:val="clear" w:color="auto" w:fill="FFFFFF"/>
        </w:rPr>
      </w:pPr>
      <w:r w:rsidRPr="00C521B8">
        <w:rPr>
          <w:rFonts w:ascii="Arial" w:hAnsi="Arial" w:cs="Arial"/>
          <w:color w:val="333333"/>
          <w:sz w:val="32"/>
          <w:szCs w:val="32"/>
          <w:shd w:val="clear" w:color="auto" w:fill="FFFFFF"/>
        </w:rPr>
        <w:t xml:space="preserve">You have been invited by the current president of Nigeria, General </w:t>
      </w:r>
      <w:proofErr w:type="spellStart"/>
      <w:r w:rsidRPr="00C521B8">
        <w:rPr>
          <w:rFonts w:ascii="Arial" w:hAnsi="Arial" w:cs="Arial"/>
          <w:color w:val="333333"/>
          <w:sz w:val="32"/>
          <w:szCs w:val="32"/>
          <w:shd w:val="clear" w:color="auto" w:fill="FFFFFF"/>
        </w:rPr>
        <w:t>Muhammadu</w:t>
      </w:r>
      <w:proofErr w:type="spellEnd"/>
      <w:r w:rsidRPr="00C521B8">
        <w:rPr>
          <w:rFonts w:ascii="Arial" w:hAnsi="Arial" w:cs="Arial"/>
          <w:color w:val="333333"/>
          <w:sz w:val="32"/>
          <w:szCs w:val="32"/>
          <w:shd w:val="clear" w:color="auto" w:fill="FFFFFF"/>
        </w:rPr>
        <w:t xml:space="preserve"> </w:t>
      </w:r>
      <w:proofErr w:type="spellStart"/>
      <w:r w:rsidRPr="00C521B8">
        <w:rPr>
          <w:rFonts w:ascii="Arial" w:hAnsi="Arial" w:cs="Arial"/>
          <w:color w:val="333333"/>
          <w:sz w:val="32"/>
          <w:szCs w:val="32"/>
          <w:shd w:val="clear" w:color="auto" w:fill="FFFFFF"/>
        </w:rPr>
        <w:t>Buhari</w:t>
      </w:r>
      <w:proofErr w:type="spellEnd"/>
      <w:r w:rsidRPr="00C521B8">
        <w:rPr>
          <w:rFonts w:ascii="Arial" w:hAnsi="Arial" w:cs="Arial"/>
          <w:color w:val="333333"/>
          <w:sz w:val="32"/>
          <w:szCs w:val="32"/>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649B7051" w14:textId="77777777" w:rsidR="009A6CA3" w:rsidRPr="00C521B8" w:rsidRDefault="009A6CA3" w:rsidP="00FA1643">
      <w:pPr>
        <w:rPr>
          <w:rFonts w:ascii="Arial" w:hAnsi="Arial" w:cs="Arial"/>
          <w:color w:val="333333"/>
          <w:sz w:val="32"/>
          <w:szCs w:val="32"/>
          <w:shd w:val="clear" w:color="auto" w:fill="FFFFFF"/>
        </w:rPr>
      </w:pPr>
    </w:p>
    <w:p w14:paraId="23962942" w14:textId="694B463A" w:rsidR="00E81D74" w:rsidRPr="00C521B8" w:rsidRDefault="009A6CA3" w:rsidP="00FA1643">
      <w:pPr>
        <w:pStyle w:val="NormalWeb"/>
        <w:spacing w:before="0" w:beforeAutospacing="0" w:after="240" w:afterAutospacing="0"/>
        <w:rPr>
          <w:rFonts w:ascii="OpenSansRegularEmb" w:hAnsi="OpenSansRegularEmb"/>
          <w:b/>
          <w:bCs/>
          <w:color w:val="333333"/>
          <w:sz w:val="32"/>
          <w:szCs w:val="32"/>
        </w:rPr>
      </w:pPr>
      <w:r w:rsidRPr="00C521B8">
        <w:rPr>
          <w:rFonts w:ascii="Arial" w:hAnsi="Arial" w:cs="Arial"/>
          <w:color w:val="333333"/>
          <w:sz w:val="32"/>
          <w:szCs w:val="32"/>
          <w:shd w:val="clear" w:color="auto" w:fill="FFFFFF"/>
        </w:rPr>
        <w:t xml:space="preserve">                   </w:t>
      </w:r>
      <w:r w:rsidR="004A66EE">
        <w:rPr>
          <w:rFonts w:ascii="Arial" w:hAnsi="Arial" w:cs="Arial"/>
          <w:b/>
          <w:bCs/>
          <w:color w:val="333333"/>
          <w:sz w:val="32"/>
          <w:szCs w:val="32"/>
          <w:shd w:val="clear" w:color="auto" w:fill="FFFFFF"/>
        </w:rPr>
        <w:t xml:space="preserve">OPTIMIZATION </w:t>
      </w:r>
      <w:r w:rsidR="004A66EE">
        <w:rPr>
          <w:rFonts w:ascii="OpenSansRegularEmb" w:hAnsi="OpenSansRegularEmb"/>
          <w:b/>
          <w:bCs/>
          <w:color w:val="333333"/>
          <w:sz w:val="32"/>
          <w:szCs w:val="32"/>
        </w:rPr>
        <w:t xml:space="preserve">OF ENGINEERING </w:t>
      </w:r>
      <w:bookmarkStart w:id="0" w:name="_GoBack"/>
      <w:bookmarkEnd w:id="0"/>
      <w:r w:rsidR="00E81D74" w:rsidRPr="00C521B8">
        <w:rPr>
          <w:rFonts w:ascii="OpenSansRegularEmb" w:hAnsi="OpenSansRegularEmb"/>
          <w:b/>
          <w:bCs/>
          <w:color w:val="333333"/>
          <w:sz w:val="32"/>
          <w:szCs w:val="32"/>
        </w:rPr>
        <w:t xml:space="preserve"> RESOURCES </w:t>
      </w:r>
    </w:p>
    <w:p w14:paraId="52B9843E" w14:textId="77777777" w:rsidR="00E81D74" w:rsidRPr="00076C18" w:rsidRDefault="00E81D74" w:rsidP="00FA1643">
      <w:pPr>
        <w:pStyle w:val="NormalWeb"/>
        <w:spacing w:before="0" w:beforeAutospacing="0" w:after="240" w:afterAutospacing="0"/>
        <w:rPr>
          <w:rFonts w:ascii="OpenSansRegularEmb" w:hAnsi="OpenSansRegularEmb"/>
          <w:color w:val="333333"/>
          <w:sz w:val="32"/>
          <w:szCs w:val="32"/>
        </w:rPr>
      </w:pPr>
      <w:r w:rsidRPr="00C521B8">
        <w:rPr>
          <w:rFonts w:ascii="OpenSansRegularEmb" w:hAnsi="OpenSansRegularEmb"/>
          <w:color w:val="333333"/>
          <w:sz w:val="32"/>
          <w:szCs w:val="32"/>
        </w:rPr>
        <w:t>The purpose of optimization is to achiev</w:t>
      </w:r>
      <w:r w:rsidRPr="00076C18">
        <w:rPr>
          <w:rFonts w:ascii="OpenSansRegularEmb" w:hAnsi="OpenSansRegularEmb"/>
          <w:color w:val="333333"/>
          <w:sz w:val="32"/>
          <w:szCs w:val="32"/>
        </w:rPr>
        <w:t xml:space="preserve">e the best design relative to a set of prioritized criteria or constraints </w:t>
      </w:r>
    </w:p>
    <w:p w14:paraId="3213325D" w14:textId="77777777" w:rsidR="00E81D74" w:rsidRPr="00076C18" w:rsidRDefault="00E81D74" w:rsidP="00FA1643">
      <w:pPr>
        <w:pStyle w:val="NormalWeb"/>
        <w:spacing w:before="0" w:beforeAutospacing="0" w:after="240" w:afterAutospacing="0"/>
        <w:rPr>
          <w:rFonts w:ascii="OpenSansRegularEmb" w:hAnsi="OpenSansRegularEmb"/>
          <w:color w:val="333333"/>
          <w:sz w:val="32"/>
          <w:szCs w:val="32"/>
        </w:rPr>
      </w:pPr>
    </w:p>
    <w:p w14:paraId="257FEC95" w14:textId="77777777" w:rsidR="00E81D74" w:rsidRDefault="00E81D74" w:rsidP="00FA1643">
      <w:pPr>
        <w:pStyle w:val="NormalWeb"/>
        <w:spacing w:before="0" w:beforeAutospacing="0" w:after="240" w:afterAutospacing="0"/>
        <w:rPr>
          <w:rFonts w:ascii="OpenSansRegularEmb" w:hAnsi="OpenSansRegularEmb"/>
          <w:color w:val="333333"/>
        </w:rPr>
      </w:pPr>
    </w:p>
    <w:p w14:paraId="34381B5B" w14:textId="37A3DEF4" w:rsidR="00E322F4" w:rsidRPr="00C521B8" w:rsidRDefault="009A6CA3" w:rsidP="00FA1643">
      <w:pPr>
        <w:rPr>
          <w:rFonts w:ascii="Arial" w:hAnsi="Arial" w:cs="Arial"/>
          <w:color w:val="333333"/>
          <w:sz w:val="32"/>
          <w:szCs w:val="32"/>
          <w:shd w:val="clear" w:color="auto" w:fill="FFFFFF"/>
        </w:rPr>
      </w:pPr>
      <w:r w:rsidRPr="00C521B8">
        <w:rPr>
          <w:rFonts w:ascii="Arial" w:hAnsi="Arial" w:cs="Arial"/>
          <w:color w:val="333333"/>
          <w:sz w:val="32"/>
          <w:szCs w:val="32"/>
          <w:shd w:val="clear" w:color="auto" w:fill="FFFFFF"/>
        </w:rPr>
        <w:t xml:space="preserve">Engineering resources in </w:t>
      </w:r>
      <w:r w:rsidR="00753015" w:rsidRPr="00C521B8">
        <w:rPr>
          <w:rFonts w:ascii="Arial" w:hAnsi="Arial" w:cs="Arial"/>
          <w:color w:val="333333"/>
          <w:sz w:val="32"/>
          <w:szCs w:val="32"/>
          <w:shd w:val="clear" w:color="auto" w:fill="FFFFFF"/>
        </w:rPr>
        <w:t xml:space="preserve">Nigeria </w:t>
      </w:r>
      <w:r w:rsidRPr="00C521B8">
        <w:rPr>
          <w:rFonts w:ascii="Arial" w:hAnsi="Arial" w:cs="Arial"/>
          <w:color w:val="333333"/>
          <w:sz w:val="32"/>
          <w:szCs w:val="32"/>
          <w:shd w:val="clear" w:color="auto" w:fill="FFFFFF"/>
        </w:rPr>
        <w:t xml:space="preserve">can be optimized </w:t>
      </w:r>
    </w:p>
    <w:p w14:paraId="79BE6C80" w14:textId="562C0153" w:rsidR="009A6CA3" w:rsidRPr="00C521B8" w:rsidRDefault="009A6CA3" w:rsidP="00E322F4">
      <w:pPr>
        <w:pStyle w:val="ListParagraph"/>
        <w:numPr>
          <w:ilvl w:val="0"/>
          <w:numId w:val="1"/>
        </w:numPr>
        <w:rPr>
          <w:rFonts w:ascii="Arial" w:hAnsi="Arial" w:cs="Arial"/>
          <w:color w:val="333333"/>
          <w:sz w:val="32"/>
          <w:szCs w:val="32"/>
          <w:shd w:val="clear" w:color="auto" w:fill="FFFFFF"/>
        </w:rPr>
      </w:pPr>
      <w:r w:rsidRPr="00C521B8">
        <w:rPr>
          <w:rFonts w:ascii="Arial" w:hAnsi="Arial" w:cs="Arial"/>
          <w:color w:val="333333"/>
          <w:sz w:val="32"/>
          <w:szCs w:val="32"/>
          <w:shd w:val="clear" w:color="auto" w:fill="FFFFFF"/>
        </w:rPr>
        <w:t xml:space="preserve">by having a </w:t>
      </w:r>
      <w:r w:rsidR="00E322F4" w:rsidRPr="00C521B8">
        <w:rPr>
          <w:rFonts w:ascii="Arial" w:hAnsi="Arial" w:cs="Arial"/>
          <w:color w:val="333333"/>
          <w:sz w:val="32"/>
          <w:szCs w:val="32"/>
          <w:shd w:val="clear" w:color="auto" w:fill="FFFFFF"/>
        </w:rPr>
        <w:t xml:space="preserve">well mannered and professional </w:t>
      </w:r>
      <w:r w:rsidR="002E7C80" w:rsidRPr="00C521B8">
        <w:rPr>
          <w:rFonts w:ascii="Arial" w:hAnsi="Arial" w:cs="Arial"/>
          <w:color w:val="333333"/>
          <w:sz w:val="32"/>
          <w:szCs w:val="32"/>
          <w:shd w:val="clear" w:color="auto" w:fill="FFFFFF"/>
        </w:rPr>
        <w:t>worker.</w:t>
      </w:r>
    </w:p>
    <w:p w14:paraId="19555CB2" w14:textId="77777777" w:rsidR="009A6CA3" w:rsidRPr="00C521B8" w:rsidRDefault="009A6CA3" w:rsidP="00FA1643">
      <w:pPr>
        <w:rPr>
          <w:rFonts w:ascii="Arial" w:hAnsi="Arial" w:cs="Arial"/>
          <w:color w:val="333333"/>
          <w:sz w:val="32"/>
          <w:szCs w:val="32"/>
          <w:shd w:val="clear" w:color="auto" w:fill="FFFFFF"/>
        </w:rPr>
      </w:pPr>
      <w:r w:rsidRPr="00C521B8">
        <w:rPr>
          <w:rFonts w:ascii="Arial" w:hAnsi="Arial" w:cs="Arial"/>
          <w:color w:val="333333"/>
          <w:sz w:val="32"/>
          <w:szCs w:val="32"/>
          <w:shd w:val="clear" w:color="auto" w:fill="FFFFFF"/>
        </w:rPr>
        <w:t xml:space="preserve">Human resource managers look out for the input of </w:t>
      </w:r>
      <w:proofErr w:type="spellStart"/>
      <w:r w:rsidRPr="00C521B8">
        <w:rPr>
          <w:rFonts w:ascii="Arial" w:hAnsi="Arial" w:cs="Arial"/>
          <w:color w:val="333333"/>
          <w:sz w:val="32"/>
          <w:szCs w:val="32"/>
          <w:shd w:val="clear" w:color="auto" w:fill="FFFFFF"/>
        </w:rPr>
        <w:t>labourers</w:t>
      </w:r>
      <w:proofErr w:type="spellEnd"/>
      <w:r w:rsidRPr="00C521B8">
        <w:rPr>
          <w:rFonts w:ascii="Arial" w:hAnsi="Arial" w:cs="Arial"/>
          <w:color w:val="333333"/>
          <w:sz w:val="32"/>
          <w:szCs w:val="32"/>
          <w:shd w:val="clear" w:color="auto" w:fill="FFFFFF"/>
        </w:rPr>
        <w:t xml:space="preserve"> both skilled and unskilled and likewise should compared to their output. </w:t>
      </w:r>
    </w:p>
    <w:p w14:paraId="7AD1C53E" w14:textId="1820ED1C" w:rsidR="009A6CA3" w:rsidRPr="00C521B8" w:rsidRDefault="009A6CA3" w:rsidP="00E822E2">
      <w:pPr>
        <w:pStyle w:val="ListParagraph"/>
        <w:numPr>
          <w:ilvl w:val="0"/>
          <w:numId w:val="1"/>
        </w:numPr>
        <w:rPr>
          <w:rFonts w:ascii="Arial" w:hAnsi="Arial" w:cs="Arial"/>
          <w:color w:val="333333"/>
          <w:sz w:val="32"/>
          <w:szCs w:val="32"/>
          <w:shd w:val="clear" w:color="auto" w:fill="FFFFFF"/>
        </w:rPr>
      </w:pPr>
      <w:r w:rsidRPr="00C521B8">
        <w:rPr>
          <w:rFonts w:ascii="Arial" w:hAnsi="Arial" w:cs="Arial"/>
          <w:color w:val="333333"/>
          <w:sz w:val="32"/>
          <w:szCs w:val="32"/>
          <w:shd w:val="clear" w:color="auto" w:fill="FFFFFF"/>
        </w:rPr>
        <w:t xml:space="preserve">The engineering supervisor </w:t>
      </w:r>
      <w:r w:rsidR="004A47D4" w:rsidRPr="00C521B8">
        <w:rPr>
          <w:rFonts w:ascii="Arial" w:hAnsi="Arial" w:cs="Arial"/>
          <w:color w:val="333333"/>
          <w:sz w:val="32"/>
          <w:szCs w:val="32"/>
          <w:shd w:val="clear" w:color="auto" w:fill="FFFFFF"/>
        </w:rPr>
        <w:t>ensures</w:t>
      </w:r>
      <w:r w:rsidRPr="00C521B8">
        <w:rPr>
          <w:rFonts w:ascii="Arial" w:hAnsi="Arial" w:cs="Arial"/>
          <w:color w:val="333333"/>
          <w:sz w:val="32"/>
          <w:szCs w:val="32"/>
          <w:shd w:val="clear" w:color="auto" w:fill="FFFFFF"/>
        </w:rPr>
        <w:t xml:space="preserve">  the job done by  </w:t>
      </w:r>
      <w:r w:rsidR="00E822E2" w:rsidRPr="00C521B8">
        <w:rPr>
          <w:rFonts w:ascii="Arial" w:hAnsi="Arial" w:cs="Arial"/>
          <w:color w:val="333333"/>
          <w:sz w:val="32"/>
          <w:szCs w:val="32"/>
          <w:shd w:val="clear" w:color="auto" w:fill="FFFFFF"/>
        </w:rPr>
        <w:t xml:space="preserve">workers </w:t>
      </w:r>
      <w:r w:rsidRPr="00C521B8">
        <w:rPr>
          <w:rFonts w:ascii="Arial" w:hAnsi="Arial" w:cs="Arial"/>
          <w:color w:val="333333"/>
          <w:sz w:val="32"/>
          <w:szCs w:val="32"/>
          <w:shd w:val="clear" w:color="auto" w:fill="FFFFFF"/>
        </w:rPr>
        <w:t xml:space="preserve">meet all engineering requirements and specification. </w:t>
      </w:r>
    </w:p>
    <w:p w14:paraId="5C88DEA6" w14:textId="77777777" w:rsidR="009A6CA3" w:rsidRPr="00C521B8" w:rsidRDefault="009A6CA3" w:rsidP="00FA1643">
      <w:pPr>
        <w:rPr>
          <w:rFonts w:ascii="Arial" w:hAnsi="Arial" w:cs="Arial"/>
          <w:color w:val="333333"/>
          <w:sz w:val="32"/>
          <w:szCs w:val="32"/>
          <w:shd w:val="clear" w:color="auto" w:fill="FFFFFF"/>
        </w:rPr>
      </w:pPr>
      <w:r w:rsidRPr="00C521B8">
        <w:rPr>
          <w:rFonts w:ascii="Arial" w:hAnsi="Arial" w:cs="Arial"/>
          <w:color w:val="333333"/>
          <w:sz w:val="32"/>
          <w:szCs w:val="32"/>
          <w:shd w:val="clear" w:color="auto" w:fill="FFFFFF"/>
        </w:rPr>
        <w:t xml:space="preserve">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w:t>
      </w:r>
      <w:r w:rsidRPr="00C521B8">
        <w:rPr>
          <w:rFonts w:ascii="Arial" w:hAnsi="Arial" w:cs="Arial"/>
          <w:color w:val="333333"/>
          <w:sz w:val="32"/>
          <w:szCs w:val="32"/>
          <w:shd w:val="clear" w:color="auto" w:fill="FFFFFF"/>
        </w:rPr>
        <w:lastRenderedPageBreak/>
        <w:t>or more workers may have troubles either individually or collectively.</w:t>
      </w:r>
    </w:p>
    <w:p w14:paraId="09D25B5A" w14:textId="413A517B" w:rsidR="009A6CA3" w:rsidRPr="00C521B8" w:rsidRDefault="009A6CA3" w:rsidP="00FA1643">
      <w:pPr>
        <w:rPr>
          <w:rFonts w:ascii="Arial" w:hAnsi="Arial" w:cs="Arial"/>
          <w:color w:val="333333"/>
          <w:sz w:val="32"/>
          <w:szCs w:val="32"/>
          <w:shd w:val="clear" w:color="auto" w:fill="FFFFFF"/>
        </w:rPr>
      </w:pPr>
    </w:p>
    <w:p w14:paraId="66074563" w14:textId="77777777" w:rsidR="009A6CA3" w:rsidRPr="00C521B8" w:rsidRDefault="009A6CA3" w:rsidP="00FA1643">
      <w:pPr>
        <w:rPr>
          <w:rFonts w:ascii="Arial" w:hAnsi="Arial" w:cs="Arial"/>
          <w:color w:val="333333"/>
          <w:sz w:val="32"/>
          <w:szCs w:val="32"/>
          <w:shd w:val="clear" w:color="auto" w:fill="FFFFFF"/>
        </w:rPr>
      </w:pPr>
      <w:r w:rsidRPr="00C521B8">
        <w:rPr>
          <w:rFonts w:ascii="Arial" w:hAnsi="Arial" w:cs="Arial"/>
          <w:color w:val="333333"/>
          <w:sz w:val="32"/>
          <w:szCs w:val="32"/>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14:paraId="49C0B5C2" w14:textId="77777777" w:rsidR="00422541" w:rsidRPr="00C521B8" w:rsidRDefault="00422541" w:rsidP="00FA1643">
      <w:pPr>
        <w:rPr>
          <w:rFonts w:ascii="Arial" w:hAnsi="Arial" w:cs="Arial"/>
          <w:color w:val="333333"/>
          <w:sz w:val="32"/>
          <w:szCs w:val="32"/>
          <w:shd w:val="clear" w:color="auto" w:fill="FFFFFF"/>
        </w:rPr>
      </w:pPr>
    </w:p>
    <w:p w14:paraId="01099FC2" w14:textId="77777777" w:rsidR="00422541" w:rsidRPr="00C521B8" w:rsidRDefault="00422541" w:rsidP="00FA1643">
      <w:pPr>
        <w:rPr>
          <w:rFonts w:ascii="Arial" w:hAnsi="Arial" w:cs="Arial"/>
          <w:color w:val="333333"/>
          <w:sz w:val="32"/>
          <w:szCs w:val="32"/>
          <w:shd w:val="clear" w:color="auto" w:fill="FFFFFF"/>
        </w:rPr>
      </w:pPr>
    </w:p>
    <w:p w14:paraId="269F9804" w14:textId="77777777" w:rsidR="00422541" w:rsidRDefault="00422541">
      <w:pPr>
        <w:pStyle w:val="NormalWeb"/>
        <w:spacing w:before="0" w:beforeAutospacing="0" w:after="240" w:afterAutospacing="0"/>
        <w:rPr>
          <w:rFonts w:ascii="OpenSansRegularEmb" w:hAnsi="OpenSansRegularEmb"/>
          <w:color w:val="333333"/>
        </w:rPr>
      </w:pPr>
    </w:p>
    <w:p w14:paraId="7A658701" w14:textId="77777777" w:rsidR="00422541" w:rsidRDefault="00422541">
      <w:pPr>
        <w:pStyle w:val="NormalWeb"/>
        <w:spacing w:before="0" w:beforeAutospacing="0" w:after="240" w:afterAutospacing="0"/>
        <w:rPr>
          <w:rFonts w:ascii="OpenSansRegularEmb" w:hAnsi="OpenSansRegularEmb"/>
          <w:color w:val="333333"/>
        </w:rPr>
      </w:pPr>
    </w:p>
    <w:p w14:paraId="28F264CE" w14:textId="640526F0" w:rsidR="00422541" w:rsidRPr="00AD184F" w:rsidRDefault="00AD184F">
      <w:pPr>
        <w:pStyle w:val="NormalWeb"/>
        <w:spacing w:before="0" w:beforeAutospacing="0" w:after="240" w:afterAutospacing="0"/>
        <w:rPr>
          <w:rFonts w:ascii="OpenSansRegularEmb" w:hAnsi="OpenSansRegularEmb"/>
          <w:b/>
          <w:bCs/>
          <w:color w:val="333333"/>
          <w:sz w:val="32"/>
          <w:szCs w:val="32"/>
        </w:rPr>
      </w:pPr>
      <w:r>
        <w:rPr>
          <w:rFonts w:ascii="OpenSansRegularEmb" w:hAnsi="OpenSansRegularEmb"/>
          <w:b/>
          <w:bCs/>
          <w:color w:val="333333"/>
          <w:sz w:val="32"/>
          <w:szCs w:val="32"/>
        </w:rPr>
        <w:t xml:space="preserve">Benefits of optimization </w:t>
      </w:r>
    </w:p>
    <w:p w14:paraId="7E891ED2" w14:textId="23F92AF9" w:rsidR="000F58A7" w:rsidRPr="004946C4" w:rsidRDefault="000F58A7">
      <w:pPr>
        <w:pStyle w:val="NormalWeb"/>
        <w:spacing w:before="0" w:beforeAutospacing="0" w:after="240" w:afterAutospacing="0"/>
        <w:rPr>
          <w:rFonts w:ascii="OpenSansRegularEmb" w:hAnsi="OpenSansRegularEmb"/>
          <w:color w:val="333333"/>
          <w:sz w:val="32"/>
          <w:szCs w:val="32"/>
        </w:rPr>
      </w:pPr>
      <w:r w:rsidRPr="004946C4">
        <w:rPr>
          <w:rFonts w:ascii="OpenSansRegularEmb" w:hAnsi="OpenSansRegularEmb"/>
          <w:color w:val="333333"/>
          <w:sz w:val="32"/>
          <w:szCs w:val="32"/>
        </w:rPr>
        <w:t>Resource optimization helps task managers devise a systemic vision for the enterprise. It’s an organized approach to ensure an optimized allocation of resources to ensure maximum productivity and quality of the product.</w:t>
      </w:r>
    </w:p>
    <w:p w14:paraId="6D7067EE" w14:textId="0A12874E" w:rsidR="000F58A7" w:rsidRPr="00076C18" w:rsidRDefault="009C1563">
      <w:pPr>
        <w:rPr>
          <w:sz w:val="32"/>
          <w:szCs w:val="32"/>
        </w:rPr>
      </w:pPr>
      <w:r w:rsidRPr="00076C18">
        <w:rPr>
          <w:sz w:val="32"/>
          <w:szCs w:val="32"/>
        </w:rPr>
        <w:t xml:space="preserve">Optimization </w:t>
      </w:r>
      <w:r w:rsidR="00603DAC" w:rsidRPr="00076C18">
        <w:rPr>
          <w:sz w:val="32"/>
          <w:szCs w:val="32"/>
        </w:rPr>
        <w:t xml:space="preserve">of resources in engineering will help in </w:t>
      </w:r>
      <w:r w:rsidR="000B3C91" w:rsidRPr="00076C18">
        <w:rPr>
          <w:sz w:val="32"/>
          <w:szCs w:val="32"/>
        </w:rPr>
        <w:t xml:space="preserve">economic growth which include profits </w:t>
      </w:r>
      <w:r w:rsidR="00076C18" w:rsidRPr="00076C18">
        <w:rPr>
          <w:sz w:val="32"/>
          <w:szCs w:val="32"/>
        </w:rPr>
        <w:t>and little wastage of government resources (generally)</w:t>
      </w:r>
    </w:p>
    <w:sectPr w:rsidR="000F58A7" w:rsidRPr="0007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ansRegularEmb">
    <w:altName w:val="Cambria"/>
    <w:charset w:val="00"/>
    <w:family w:val="roman"/>
    <w:notTrueType/>
    <w:pitch w:val="default"/>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840C9"/>
    <w:multiLevelType w:val="hybridMultilevel"/>
    <w:tmpl w:val="8468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A7"/>
    <w:rsid w:val="00076C18"/>
    <w:rsid w:val="000B3C91"/>
    <w:rsid w:val="000F58A7"/>
    <w:rsid w:val="002E7C80"/>
    <w:rsid w:val="00410CF4"/>
    <w:rsid w:val="00422541"/>
    <w:rsid w:val="004946C4"/>
    <w:rsid w:val="004A47D4"/>
    <w:rsid w:val="004A66EE"/>
    <w:rsid w:val="0056078B"/>
    <w:rsid w:val="00603DAC"/>
    <w:rsid w:val="00753015"/>
    <w:rsid w:val="009A6CA3"/>
    <w:rsid w:val="009C1563"/>
    <w:rsid w:val="00AD184F"/>
    <w:rsid w:val="00C21EF3"/>
    <w:rsid w:val="00C521B8"/>
    <w:rsid w:val="00E322F4"/>
    <w:rsid w:val="00E81D74"/>
    <w:rsid w:val="00E822E2"/>
    <w:rsid w:val="00E8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2E027"/>
  <w15:chartTrackingRefBased/>
  <w15:docId w15:val="{5318E46B-9C58-9044-9CAB-83CE3B60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8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32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2020-05-21T10:32:00Z</dcterms:created>
  <dcterms:modified xsi:type="dcterms:W3CDTF">2020-05-21T10:32:00Z</dcterms:modified>
</cp:coreProperties>
</file>