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7C04" w14:textId="0E1E2AF3" w:rsidR="00AD2FA3" w:rsidRDefault="00E53B74" w:rsidP="00633A79">
      <w:pPr>
        <w:pStyle w:val="Title"/>
        <w:snapToGrid w:val="0"/>
        <w:jc w:val="center"/>
        <w:textAlignment w:val="baseline"/>
        <w:rPr>
          <w:b/>
          <w:bCs/>
          <w:u w:val="single"/>
          <w:lang w:val="en-US"/>
        </w:rPr>
      </w:pPr>
      <w:r>
        <w:rPr>
          <w:b/>
          <w:bCs/>
          <w:u w:val="single" w:color="000000"/>
          <w:lang w:val="en-US"/>
        </w:rPr>
        <w:t>AFE</w:t>
      </w:r>
      <w:r w:rsidR="003556CA">
        <w:rPr>
          <w:b/>
          <w:bCs/>
          <w:u w:val="single" w:color="000000"/>
          <w:lang w:val="en-US"/>
        </w:rPr>
        <w:t>122</w:t>
      </w:r>
    </w:p>
    <w:p w14:paraId="0367184E" w14:textId="74C5EF99" w:rsidR="00633A79" w:rsidRDefault="00BA52B3" w:rsidP="00633A79">
      <w:pPr>
        <w:snapToGrid w:val="0"/>
        <w:textAlignment w:val="baseline"/>
        <w:rPr>
          <w:sz w:val="20"/>
          <w:lang w:val="en-US"/>
        </w:rPr>
      </w:pPr>
      <w:r>
        <w:rPr>
          <w:b/>
          <w:bCs/>
          <w:lang w:val="en-US"/>
        </w:rPr>
        <w:t>NAME:UwusebaEwomazino</w:t>
      </w:r>
    </w:p>
    <w:p w14:paraId="6E197293" w14:textId="46D8148F" w:rsidR="00BA52B3" w:rsidRDefault="00377D69" w:rsidP="00633A79">
      <w:pPr>
        <w:snapToGrid w:val="0"/>
        <w:textAlignment w:val="baseline"/>
        <w:rPr>
          <w:sz w:val="20"/>
          <w:lang w:val="en-US"/>
        </w:rPr>
      </w:pPr>
      <w:r>
        <w:rPr>
          <w:b/>
          <w:bCs/>
          <w:lang w:val="en-US"/>
        </w:rPr>
        <w:t>COLLEGE:sciences</w:t>
      </w:r>
    </w:p>
    <w:p w14:paraId="21C23CF8" w14:textId="0308076F" w:rsidR="00377D69" w:rsidRDefault="00107AF4" w:rsidP="00633A79">
      <w:pPr>
        <w:snapToGrid w:val="0"/>
        <w:textAlignment w:val="baseline"/>
        <w:rPr>
          <w:sz w:val="20"/>
          <w:lang w:val="en-US"/>
        </w:rPr>
      </w:pPr>
      <w:r>
        <w:rPr>
          <w:b/>
          <w:bCs/>
          <w:lang w:val="en-US"/>
        </w:rPr>
        <w:t>DEPARTMENT:computerscience</w:t>
      </w:r>
    </w:p>
    <w:p w14:paraId="586B18D1" w14:textId="12021358" w:rsidR="00107AF4" w:rsidRDefault="00107AF4" w:rsidP="00633A79">
      <w:pPr>
        <w:snapToGrid w:val="0"/>
        <w:textAlignment w:val="baseline"/>
        <w:rPr>
          <w:sz w:val="20"/>
          <w:lang w:val="en-US"/>
        </w:rPr>
      </w:pPr>
      <w:r>
        <w:rPr>
          <w:b/>
          <w:bCs/>
          <w:lang w:val="en-US"/>
        </w:rPr>
        <w:t>MATRICNO:</w:t>
      </w:r>
      <w:r>
        <w:rPr>
          <w:lang w:val="en-US"/>
        </w:rPr>
        <w:t>22/sci01/163</w:t>
      </w:r>
    </w:p>
    <w:p w14:paraId="78BC7029" w14:textId="77777777" w:rsidR="00F47F43" w:rsidRDefault="00F47F43" w:rsidP="00633A79">
      <w:pPr>
        <w:snapToGrid w:val="0"/>
        <w:textAlignment w:val="baseline"/>
        <w:rPr>
          <w:sz w:val="20"/>
          <w:lang w:val="en-US"/>
        </w:rPr>
      </w:pPr>
    </w:p>
    <w:p w14:paraId="3FA05A70" w14:textId="64A98184" w:rsidR="00F47F43" w:rsidRDefault="00805F36" w:rsidP="00FD2A9D">
      <w:pPr>
        <w:pStyle w:val="ListParagraph"/>
        <w:numPr>
          <w:ilvl w:val="0"/>
          <w:numId w:val="1"/>
        </w:numPr>
        <w:snapToGrid w:val="0"/>
        <w:textAlignment w:val="baseline"/>
        <w:rPr>
          <w:lang w:val="en-US"/>
        </w:rPr>
      </w:pPr>
      <w:r w:rsidRPr="00FD2A9D">
        <w:rPr>
          <w:lang w:val="en-US"/>
        </w:rPr>
        <w:t>AttemptanincisiveinterrogationofSolomonA.Edebor’sGoodMorningSodom,underscoringatleastfiveunderlyingthematicthruststhedramaengages.</w:t>
      </w:r>
    </w:p>
    <w:p w14:paraId="7E9FB461" w14:textId="77777777" w:rsidR="009E02B1" w:rsidRDefault="009E02B1" w:rsidP="00CD34CC">
      <w:pPr>
        <w:snapToGrid w:val="0"/>
        <w:ind w:left="360"/>
        <w:textAlignment w:val="baseline"/>
        <w:rPr>
          <w:sz w:val="20"/>
          <w:lang w:val="en-US"/>
        </w:rPr>
      </w:pPr>
    </w:p>
    <w:p w14:paraId="37BA7A38" w14:textId="7EF0C22C" w:rsidR="00CD34CC" w:rsidRPr="0006450D" w:rsidRDefault="00CD34CC" w:rsidP="00CD34CC">
      <w:pPr>
        <w:pStyle w:val="ListParagraph"/>
        <w:numPr>
          <w:ilvl w:val="0"/>
          <w:numId w:val="3"/>
        </w:numPr>
        <w:snapToGrid w:val="0"/>
        <w:textAlignment w:val="baseline"/>
        <w:rPr>
          <w:b/>
          <w:bCs/>
          <w:lang w:val="en-US"/>
        </w:rPr>
      </w:pPr>
      <w:r>
        <w:rPr>
          <w:b/>
          <w:bCs/>
          <w:lang w:val="en-US"/>
        </w:rPr>
        <w:t>Themeof</w:t>
      </w:r>
      <w:r w:rsidR="00261E60">
        <w:rPr>
          <w:b/>
          <w:bCs/>
          <w:lang w:val="en-US"/>
        </w:rPr>
        <w:t>cultism:</w:t>
      </w:r>
    </w:p>
    <w:p w14:paraId="49E1DD8F" w14:textId="1811D58D" w:rsidR="0006450D" w:rsidRDefault="00E910E6" w:rsidP="00E910E6">
      <w:pPr>
        <w:pStyle w:val="ListParagraph"/>
        <w:snapToGrid w:val="0"/>
        <w:textAlignment w:val="baseline"/>
        <w:rPr>
          <w:lang w:val="en-US"/>
        </w:rPr>
      </w:pPr>
      <w:r w:rsidRPr="00E910E6">
        <w:rPr>
          <w:lang w:val="en-US"/>
        </w:rPr>
        <w:t>Theplay-novellabroughtattentiontohowcultspreyontheweak,especiallyyoungpeople.DuetoK.K.'smanipulationafterDemola'spassing,Keziah,whowasatfirstskepticalofcultrituals,wasprogressivelybrainwashedtofullyacceptit.Theplay-novellaalsoexposedthestrategiesusedbycultleaderstostifledissentandcontroltheirfollowers:fearandintimidation.</w:t>
      </w:r>
    </w:p>
    <w:p w14:paraId="76CEE9D6" w14:textId="77777777" w:rsidR="00E910E6" w:rsidRDefault="00E910E6" w:rsidP="00E910E6">
      <w:pPr>
        <w:pStyle w:val="ListParagraph"/>
        <w:snapToGrid w:val="0"/>
        <w:textAlignment w:val="baseline"/>
        <w:rPr>
          <w:lang w:val="en-US"/>
        </w:rPr>
      </w:pPr>
    </w:p>
    <w:p w14:paraId="1235568A" w14:textId="2422BECE" w:rsidR="003937B3" w:rsidRDefault="006F71A1" w:rsidP="00E910E6">
      <w:pPr>
        <w:pStyle w:val="ListParagraph"/>
        <w:snapToGrid w:val="0"/>
        <w:textAlignment w:val="baseline"/>
        <w:rPr>
          <w:lang w:val="en-US"/>
        </w:rPr>
      </w:pPr>
      <w:r w:rsidRPr="006F71A1">
        <w:rPr>
          <w:lang w:val="en-US"/>
        </w:rPr>
        <w:t>Theplay-novellafurtheremphasizedtherisksofunquestioningsubmissionandtheresultsofgivingintoacharismaticleader.Itemphasizedthevalueofusingone'scriticalthinkingskills,takingresponsibilityforone'sactions,andfindingtrustworthyinformationbeforemakingcrucialjudgments.</w:t>
      </w:r>
    </w:p>
    <w:p w14:paraId="09C64560" w14:textId="77777777" w:rsidR="005135BA" w:rsidRDefault="005135BA" w:rsidP="00EE35E2">
      <w:pPr>
        <w:pStyle w:val="ListParagraph"/>
        <w:snapToGrid w:val="0"/>
        <w:ind w:left="1440"/>
        <w:textAlignment w:val="baseline"/>
        <w:rPr>
          <w:lang w:val="en-US"/>
        </w:rPr>
      </w:pPr>
    </w:p>
    <w:p w14:paraId="4F77CD1F" w14:textId="77777777" w:rsidR="00297B64" w:rsidRDefault="00203011" w:rsidP="00EE35E2">
      <w:pPr>
        <w:snapToGrid w:val="0"/>
        <w:ind w:left="720"/>
        <w:textAlignment w:val="baseline"/>
        <w:rPr>
          <w:sz w:val="20"/>
          <w:lang w:val="en-US"/>
        </w:rPr>
      </w:pPr>
      <w:r w:rsidRPr="00203011">
        <w:rPr>
          <w:lang w:val="en-US"/>
        </w:rPr>
        <w:t>Thenarrativealsohighlightedtheterribleeffectsofcultismoncommunitiesandfamilies.Itshowedhowthedestructivepowerofcultscandestroylivesandtearapartrelationships,trust,andfamilies</w:t>
      </w:r>
    </w:p>
    <w:p w14:paraId="569FED3C" w14:textId="77777777" w:rsidR="00297B64" w:rsidRDefault="00297B64" w:rsidP="00EE35E2">
      <w:pPr>
        <w:snapToGrid w:val="0"/>
        <w:ind w:left="720"/>
        <w:textAlignment w:val="baseline"/>
        <w:rPr>
          <w:sz w:val="20"/>
          <w:lang w:val="en-US"/>
        </w:rPr>
      </w:pPr>
    </w:p>
    <w:p w14:paraId="2F001F2C" w14:textId="7F32BD31" w:rsidR="00203011" w:rsidRDefault="00760895" w:rsidP="00EE35E2">
      <w:pPr>
        <w:snapToGrid w:val="0"/>
        <w:ind w:left="720"/>
        <w:textAlignment w:val="baseline"/>
        <w:rPr>
          <w:sz w:val="20"/>
          <w:lang w:val="en-US"/>
        </w:rPr>
      </w:pPr>
      <w:r w:rsidRPr="00760895">
        <w:rPr>
          <w:lang w:val="en-US"/>
        </w:rPr>
        <w:t>Theplay-novellaendedwithamessageofoptimismandresiliencyfortheaudience.Despitethetragedythattookplace,theprotagonistswereabletomoveonwithabetterawarenessandcomprehensionoftherisksassociatedwithcultism.</w:t>
      </w:r>
    </w:p>
    <w:p w14:paraId="4FE5BDD5" w14:textId="77777777" w:rsidR="004670B1" w:rsidRDefault="004670B1" w:rsidP="009E0B22">
      <w:pPr>
        <w:snapToGrid w:val="0"/>
        <w:textAlignment w:val="baseline"/>
        <w:rPr>
          <w:sz w:val="20"/>
          <w:lang w:val="en-US"/>
        </w:rPr>
      </w:pPr>
    </w:p>
    <w:p w14:paraId="4EA4297A" w14:textId="0BD27898" w:rsidR="009E0B22" w:rsidRPr="00A72998" w:rsidRDefault="009E0B22" w:rsidP="00A72998">
      <w:pPr>
        <w:pStyle w:val="ListParagraph"/>
        <w:numPr>
          <w:ilvl w:val="0"/>
          <w:numId w:val="3"/>
        </w:numPr>
        <w:snapToGrid w:val="0"/>
        <w:textAlignment w:val="baseline"/>
        <w:rPr>
          <w:b/>
          <w:bCs/>
          <w:lang w:val="en-US"/>
        </w:rPr>
      </w:pPr>
      <w:r w:rsidRPr="00A72998">
        <w:rPr>
          <w:b/>
          <w:bCs/>
          <w:lang w:val="en-US"/>
        </w:rPr>
        <w:t>Themeofbadparenting:</w:t>
      </w:r>
    </w:p>
    <w:p w14:paraId="0F37AA8E" w14:textId="77777777" w:rsidR="001B6533" w:rsidRPr="002F08E7" w:rsidRDefault="001B6533" w:rsidP="002F08E7">
      <w:pPr>
        <w:snapToGrid w:val="0"/>
        <w:ind w:left="720"/>
        <w:textAlignment w:val="baseline"/>
        <w:rPr>
          <w:sz w:val="20"/>
          <w:lang w:val="en-US"/>
        </w:rPr>
      </w:pPr>
      <w:r w:rsidRPr="002F08E7">
        <w:rPr>
          <w:lang w:val="en-US"/>
        </w:rPr>
        <w:t>Demola'sparentsareshownthroughoutthebooktohaveacarelessattituderegardingtheirson'sacademicandpersonalaspirations.Demola'smotherwasapatheticandletherhusbandmakeallfamily-relateddecisionswhilehisfatherwasmoreconcernedwithhisownworkandsocialstandingthanwithhisson'swelfare.Demola'sirresponsibleactionsandsubsequentacademicfailurewerecausedbythelackofparentalsupervisionandcare.</w:t>
      </w:r>
    </w:p>
    <w:p w14:paraId="6821960E" w14:textId="77777777" w:rsidR="00094D21" w:rsidRPr="00BD6D6F" w:rsidRDefault="00094D21" w:rsidP="00BD6D6F">
      <w:pPr>
        <w:pStyle w:val="ListParagraph"/>
        <w:snapToGrid w:val="0"/>
        <w:textAlignment w:val="baseline"/>
        <w:rPr>
          <w:lang w:val="en-US"/>
        </w:rPr>
      </w:pPr>
    </w:p>
    <w:p w14:paraId="0198FBF5" w14:textId="753B81B7" w:rsidR="005135BA" w:rsidRDefault="00CA0154" w:rsidP="00CA0154">
      <w:pPr>
        <w:pStyle w:val="ListParagraph"/>
        <w:snapToGrid w:val="0"/>
        <w:textAlignment w:val="baseline"/>
        <w:rPr>
          <w:lang w:val="en-US"/>
        </w:rPr>
      </w:pPr>
      <w:r w:rsidRPr="00CA0154">
        <w:rPr>
          <w:lang w:val="en-US"/>
        </w:rPr>
        <w:t>Insteadofputtingtimeandeffortintohisson'seducationandpersonalgrowth,Demola'sfatherwasmoreconcernedwithupholdinghissocialstatusandkeepingupappearances.HeneverbotheredtoaskDemolahowhis classesweredoingortogivehim adviceonsurvivinguniversitylife.</w:t>
      </w:r>
    </w:p>
    <w:p w14:paraId="42528F65" w14:textId="77777777" w:rsidR="00706C7F" w:rsidRDefault="00706C7F" w:rsidP="00CA0154">
      <w:pPr>
        <w:pStyle w:val="ListParagraph"/>
        <w:snapToGrid w:val="0"/>
        <w:textAlignment w:val="baseline"/>
        <w:rPr>
          <w:lang w:val="en-US"/>
        </w:rPr>
      </w:pPr>
    </w:p>
    <w:p w14:paraId="4C6B56BE" w14:textId="7D2020F7" w:rsidR="00680522" w:rsidRDefault="00680522" w:rsidP="00CA0154">
      <w:pPr>
        <w:pStyle w:val="ListParagraph"/>
        <w:snapToGrid w:val="0"/>
        <w:textAlignment w:val="baseline"/>
        <w:rPr>
          <w:lang w:val="en-US"/>
        </w:rPr>
      </w:pPr>
      <w:r w:rsidRPr="00680522">
        <w:rPr>
          <w:lang w:val="en-US"/>
        </w:rPr>
        <w:t>Demola'smother,however,wasaquietindividualwhodidn'tappeartobeinvolvedinthefamily'sdecision-making.Shehandedeverythingovertoherspouse,evendecisionsontheirson'sdestinyandfutureeducation.Demolafeltabandonedandunsupportedbyhisparentsasaresult.</w:t>
      </w:r>
    </w:p>
    <w:p w14:paraId="7CFB80EA" w14:textId="77777777" w:rsidR="002F08E7" w:rsidRDefault="002F08E7" w:rsidP="00CA0154">
      <w:pPr>
        <w:pStyle w:val="ListParagraph"/>
        <w:snapToGrid w:val="0"/>
        <w:textAlignment w:val="baseline"/>
        <w:rPr>
          <w:lang w:val="en-US"/>
        </w:rPr>
      </w:pPr>
    </w:p>
    <w:p w14:paraId="4B0E629B" w14:textId="77777777" w:rsidR="005B5EA6" w:rsidRDefault="005B5EA6" w:rsidP="00510B17">
      <w:pPr>
        <w:snapToGrid w:val="0"/>
        <w:ind w:left="720"/>
        <w:textAlignment w:val="baseline"/>
        <w:rPr>
          <w:sz w:val="20"/>
          <w:lang w:val="en-US"/>
        </w:rPr>
      </w:pPr>
      <w:r w:rsidRPr="005B5EA6">
        <w:rPr>
          <w:lang w:val="en-US"/>
        </w:rPr>
        <w:t>Thebookemphasizeshowcrucialparentaladviceandinvolvementareindeterminingachild'sfuture.Demolawouldhavebenefitedenormouslyfromhavingparentswhogenuinelycaredforhimandh</w:t>
      </w:r>
      <w:r w:rsidRPr="005B5EA6">
        <w:rPr>
          <w:lang w:val="en-US"/>
        </w:rPr>
        <w:lastRenderedPageBreak/>
        <w:t>ishappiness,itisobvious.Demolawasforcedtomakedecisionsonhisownwithoutthissupport,whichultimatelyresultedinhisacademicfailureandafeelingofemptinessinhispersonallife.</w:t>
      </w:r>
    </w:p>
    <w:p w14:paraId="2E478AEE" w14:textId="77777777" w:rsidR="00510B17" w:rsidRDefault="00510B17" w:rsidP="00510B17">
      <w:pPr>
        <w:snapToGrid w:val="0"/>
        <w:ind w:left="720"/>
        <w:textAlignment w:val="baseline"/>
        <w:rPr>
          <w:sz w:val="20"/>
          <w:lang w:val="en-US"/>
        </w:rPr>
      </w:pPr>
    </w:p>
    <w:p w14:paraId="44EE1D91" w14:textId="77777777" w:rsidR="00AA1E5B" w:rsidRPr="00AA1E5B" w:rsidRDefault="00AA1E5B" w:rsidP="00AA1E5B">
      <w:pPr>
        <w:snapToGrid w:val="0"/>
        <w:ind w:left="720"/>
        <w:textAlignment w:val="baseline"/>
        <w:rPr>
          <w:sz w:val="20"/>
          <w:lang w:val="en-US"/>
        </w:rPr>
      </w:pPr>
      <w:r w:rsidRPr="00AA1E5B">
        <w:rPr>
          <w:lang w:val="en-US"/>
        </w:rPr>
        <w:t>Thebookservesasasoberingreminderofthecriticalpartthatparentsplayinthelivesoftheirchildren.Ithighlightsthenecessityofparentsbeingavailable,involved,andsupportinginordertoaidintheirchildren'sdevelopment.</w:t>
      </w:r>
    </w:p>
    <w:p w14:paraId="7DF119D7" w14:textId="77777777" w:rsidR="00AA1E5B" w:rsidRPr="00AA1E5B" w:rsidRDefault="00AA1E5B" w:rsidP="00AA1E5B">
      <w:pPr>
        <w:snapToGrid w:val="0"/>
        <w:ind w:left="720"/>
        <w:textAlignment w:val="baseline"/>
        <w:rPr>
          <w:sz w:val="20"/>
          <w:lang w:val="en-US"/>
        </w:rPr>
      </w:pPr>
    </w:p>
    <w:p w14:paraId="49192F47" w14:textId="545207B4" w:rsidR="00510B17" w:rsidRDefault="00A26AB6" w:rsidP="00A26AB6">
      <w:pPr>
        <w:pStyle w:val="ListParagraph"/>
        <w:numPr>
          <w:ilvl w:val="0"/>
          <w:numId w:val="3"/>
        </w:numPr>
        <w:snapToGrid w:val="0"/>
        <w:textAlignment w:val="baseline"/>
        <w:rPr>
          <w:b/>
          <w:bCs/>
          <w:lang w:val="en-US"/>
        </w:rPr>
      </w:pPr>
      <w:r>
        <w:rPr>
          <w:b/>
          <w:bCs/>
          <w:lang w:val="en-US"/>
        </w:rPr>
        <w:t>Themeofpeerpressure</w:t>
      </w:r>
      <w:r w:rsidR="00763C91">
        <w:rPr>
          <w:b/>
          <w:bCs/>
          <w:lang w:val="en-US"/>
        </w:rPr>
        <w:t>:</w:t>
      </w:r>
    </w:p>
    <w:p w14:paraId="5D695B00" w14:textId="7196E0E1" w:rsidR="00763C91" w:rsidRDefault="00FD73BE" w:rsidP="00763C91">
      <w:pPr>
        <w:pStyle w:val="ListParagraph"/>
        <w:snapToGrid w:val="0"/>
        <w:textAlignment w:val="baseline"/>
        <w:rPr>
          <w:lang w:val="en-US"/>
        </w:rPr>
      </w:pPr>
      <w:r w:rsidRPr="00FD73BE">
        <w:rPr>
          <w:lang w:val="en-US"/>
        </w:rPr>
        <w:t>Thenarrativeemphasizesthevalueofmakingwisedecisionsandthedetrimentalimpactsofpeerpressure.Demolaultimatelypaysforhismistakesandmustlivewiththepainandshameofhisinvolvementinthesecrimes.Itservesasawarningstoryabouttheperilsofcavingintopeerpressureandthesignificanceofupholdingthetruthevenwhenitmaybechallengingorunpopular.Thebookdemonstrateshowsuccumbingtopeerpressuremayhaveserious,long-lastingeffectsonboththeindividualandothersaroundthem.</w:t>
      </w:r>
    </w:p>
    <w:p w14:paraId="15EDA796" w14:textId="77777777" w:rsidR="00C95A5D" w:rsidRDefault="00C95A5D" w:rsidP="00763C91">
      <w:pPr>
        <w:pStyle w:val="ListParagraph"/>
        <w:snapToGrid w:val="0"/>
        <w:textAlignment w:val="baseline"/>
        <w:rPr>
          <w:lang w:val="en-US"/>
        </w:rPr>
      </w:pPr>
    </w:p>
    <w:p w14:paraId="2B18B795" w14:textId="77777777" w:rsidR="00752120" w:rsidRDefault="00752120" w:rsidP="00C623FF">
      <w:pPr>
        <w:snapToGrid w:val="0"/>
        <w:ind w:left="720"/>
        <w:textAlignment w:val="baseline"/>
        <w:rPr>
          <w:sz w:val="20"/>
          <w:lang w:val="en-US"/>
        </w:rPr>
      </w:pPr>
      <w:r w:rsidRPr="00752120">
        <w:rPr>
          <w:lang w:val="en-US"/>
        </w:rPr>
        <w:t>Additionally,itemphasizesthesignificanceofparentalassistance,mentoring,andcounselingforchildrentomakeeducateddecisionsandstayawayfromharmfulinfluences.Overall,thebookemphasizesthenecessityforanurturingandsupportingatmospheretosupportyoungpeopleastheyfacethedifficultiesofgrowingup.</w:t>
      </w:r>
    </w:p>
    <w:p w14:paraId="5DBF5F09" w14:textId="77777777" w:rsidR="00C623FF" w:rsidRDefault="00C623FF" w:rsidP="00C623FF">
      <w:pPr>
        <w:snapToGrid w:val="0"/>
        <w:ind w:left="720"/>
        <w:textAlignment w:val="baseline"/>
        <w:rPr>
          <w:sz w:val="20"/>
          <w:lang w:val="en-US"/>
        </w:rPr>
      </w:pPr>
    </w:p>
    <w:p w14:paraId="5499CF05" w14:textId="27A7EC56" w:rsidR="00C623FF" w:rsidRPr="00487230" w:rsidRDefault="00487230" w:rsidP="00C623FF">
      <w:pPr>
        <w:pStyle w:val="ListParagraph"/>
        <w:numPr>
          <w:ilvl w:val="0"/>
          <w:numId w:val="3"/>
        </w:numPr>
        <w:snapToGrid w:val="0"/>
        <w:textAlignment w:val="baseline"/>
        <w:rPr>
          <w:b/>
          <w:bCs/>
          <w:lang w:val="en-US"/>
        </w:rPr>
      </w:pPr>
      <w:r>
        <w:rPr>
          <w:b/>
          <w:bCs/>
          <w:lang w:val="en-US"/>
        </w:rPr>
        <w:t>Themeofneglect:</w:t>
      </w:r>
    </w:p>
    <w:p w14:paraId="7CB4CC57" w14:textId="77777777" w:rsidR="00A16321" w:rsidRPr="00A16321" w:rsidRDefault="00A16321" w:rsidP="004625A2">
      <w:pPr>
        <w:pStyle w:val="ListParagraph"/>
        <w:snapToGrid w:val="0"/>
        <w:textAlignment w:val="baseline"/>
        <w:rPr>
          <w:lang w:val="en-US"/>
        </w:rPr>
      </w:pPr>
      <w:r w:rsidRPr="00A16321">
        <w:rPr>
          <w:lang w:val="en-US"/>
        </w:rPr>
        <w:t>Theissueofneglect,accordingtothebook,wasemphasizedbythewayKeziah'sfathertreatedhercruellyonceshebecamepregnant,whichledtoherattemptatsuicide.Keziahfeltaloneandignoredsinceherfatherwasinitiallyunsympatheticandindenialaboutthecircumstance.Insteadofacknowledgingherpregnancy,hedenieditandblamedandreprimandedherfordisgracingthefamily.Keziahbecamedespondentasaresultofherfather'sattitude,whichmadeherfeellikeaburdenandultimatelyledtoanattemptonherlife.</w:t>
      </w:r>
    </w:p>
    <w:p w14:paraId="73F97E67" w14:textId="77777777" w:rsidR="00487230" w:rsidRDefault="00487230" w:rsidP="00487230">
      <w:pPr>
        <w:pStyle w:val="ListParagraph"/>
        <w:snapToGrid w:val="0"/>
        <w:textAlignment w:val="baseline"/>
        <w:rPr>
          <w:lang w:val="en-US"/>
        </w:rPr>
      </w:pPr>
    </w:p>
    <w:p w14:paraId="4E81FFBF" w14:textId="2B40AC75" w:rsidR="004625A2" w:rsidRDefault="004C24EC" w:rsidP="00487230">
      <w:pPr>
        <w:pStyle w:val="ListParagraph"/>
        <w:snapToGrid w:val="0"/>
        <w:textAlignment w:val="baseline"/>
        <w:rPr>
          <w:lang w:val="en-US"/>
        </w:rPr>
      </w:pPr>
      <w:r w:rsidRPr="004C24EC">
        <w:rPr>
          <w:lang w:val="en-US"/>
        </w:rPr>
        <w:t>Inconclusion,theissueofneglectisarecurringmotifinthenovelbecauseitemphasizeshowcrucialitistohelpthosewhoareinneed.Anindividual'smentalhealthcanbeseverelyimpactedbyneglect,soit'scriticaltobeunderstandingandcompassionatewhenthingsarehard.Thethemeofthebookservesasareminderthatfailingtocarefortheneedsofthosewhoarestrugglingcanhaveterribleresults.</w:t>
      </w:r>
    </w:p>
    <w:p w14:paraId="370EE87F" w14:textId="77777777" w:rsidR="00D4354D" w:rsidRDefault="00D4354D" w:rsidP="00487230">
      <w:pPr>
        <w:pStyle w:val="ListParagraph"/>
        <w:snapToGrid w:val="0"/>
        <w:textAlignment w:val="baseline"/>
        <w:rPr>
          <w:lang w:val="en-US"/>
        </w:rPr>
      </w:pPr>
    </w:p>
    <w:p w14:paraId="04B9128A" w14:textId="0D8F4FE5" w:rsidR="00D4354D" w:rsidRDefault="00D4354D" w:rsidP="00D4354D">
      <w:pPr>
        <w:pStyle w:val="ListParagraph"/>
        <w:numPr>
          <w:ilvl w:val="0"/>
          <w:numId w:val="3"/>
        </w:numPr>
        <w:snapToGrid w:val="0"/>
        <w:textAlignment w:val="baseline"/>
        <w:rPr>
          <w:b/>
          <w:bCs/>
          <w:lang w:val="en-US"/>
        </w:rPr>
      </w:pPr>
      <w:r>
        <w:rPr>
          <w:b/>
          <w:bCs/>
          <w:lang w:val="en-US"/>
        </w:rPr>
        <w:t>ThemeofResilienceandhope:</w:t>
      </w:r>
    </w:p>
    <w:p w14:paraId="3141AC23" w14:textId="77777777" w:rsidR="000C2439" w:rsidRDefault="000C2439" w:rsidP="00DC0D92">
      <w:pPr>
        <w:pStyle w:val="ListParagraph"/>
        <w:snapToGrid w:val="0"/>
        <w:textAlignment w:val="baseline"/>
        <w:rPr>
          <w:lang w:val="en-US"/>
        </w:rPr>
      </w:pPr>
      <w:r w:rsidRPr="000C2439">
        <w:rPr>
          <w:lang w:val="en-US"/>
        </w:rPr>
        <w:t>TheideaofresiliencyandhopeisalsopresentinStella'spersonality.Stellaexperiencedrepeatedsexualassaultatayoungage,whichcausedhertoloseconfidenceinGodandexperiencehopelessness.Butasthestoryprogresses,weobservehowStellagraduallydevelopedherfortitudeandhope,propelledbyheraspirationsandthepeoplesheencountered.</w:t>
      </w:r>
    </w:p>
    <w:p w14:paraId="48584E54" w14:textId="77777777" w:rsidR="00E12672" w:rsidRDefault="00E12672" w:rsidP="00DC0D92">
      <w:pPr>
        <w:pStyle w:val="ListParagraph"/>
        <w:snapToGrid w:val="0"/>
        <w:textAlignment w:val="baseline"/>
        <w:rPr>
          <w:lang w:val="en-US"/>
        </w:rPr>
      </w:pPr>
    </w:p>
    <w:p w14:paraId="237FF3FE" w14:textId="77777777" w:rsidR="008447E0" w:rsidRDefault="008447E0" w:rsidP="00A32C47">
      <w:pPr>
        <w:snapToGrid w:val="0"/>
        <w:ind w:left="720"/>
        <w:textAlignment w:val="baseline"/>
        <w:rPr>
          <w:sz w:val="20"/>
          <w:lang w:val="en-US"/>
        </w:rPr>
      </w:pPr>
      <w:r w:rsidRPr="008447E0">
        <w:rPr>
          <w:lang w:val="en-US"/>
        </w:rPr>
        <w:t>Stellaexhibitsresiliencebynotlettingthepainsheendureddefineherpresentorherfuture.Shedevelopsmentalfortitudewhilemakingdeliberateeffortstopreventrepeatingherpreviousblunders.Inordertoovercomeherpastexperiencesandheal,shealsoenliststheaidofexpertsandthesupportoflovedones.</w:t>
      </w:r>
    </w:p>
    <w:p w14:paraId="1EC090FF" w14:textId="77777777" w:rsidR="00A32C47" w:rsidRDefault="00A32C47" w:rsidP="00A32C47">
      <w:pPr>
        <w:snapToGrid w:val="0"/>
        <w:ind w:left="720"/>
        <w:textAlignment w:val="baseline"/>
        <w:rPr>
          <w:sz w:val="20"/>
          <w:lang w:val="en-US"/>
        </w:rPr>
      </w:pPr>
    </w:p>
    <w:p w14:paraId="4C6B2995" w14:textId="0E08B895" w:rsidR="00A32C47" w:rsidRDefault="00A92E20" w:rsidP="00A32C47">
      <w:pPr>
        <w:snapToGrid w:val="0"/>
        <w:ind w:left="720"/>
        <w:textAlignment w:val="baseline"/>
        <w:rPr>
          <w:sz w:val="20"/>
          <w:lang w:val="en-US"/>
        </w:rPr>
      </w:pPr>
      <w:r w:rsidRPr="00A92E20">
        <w:rPr>
          <w:lang w:val="en-US"/>
        </w:rPr>
        <w:t>Stellaeventuallyhasadreamthatoffershernewfoundhopeandasenseofdirectionatapivotalpointinthebook.ThedreammarksaturningpointinStella'slife,restoringherconfidenceinGodandhercapacitytogothroughherobstacles.</w:t>
      </w:r>
    </w:p>
    <w:p w14:paraId="13AC27EB" w14:textId="77777777" w:rsidR="00DB23CA" w:rsidRDefault="00DB23CA" w:rsidP="00A32C47">
      <w:pPr>
        <w:snapToGrid w:val="0"/>
        <w:ind w:left="720"/>
        <w:textAlignment w:val="baseline"/>
        <w:rPr>
          <w:sz w:val="20"/>
          <w:lang w:val="en-US"/>
        </w:rPr>
      </w:pPr>
    </w:p>
    <w:p w14:paraId="219410F4" w14:textId="77777777" w:rsidR="00B11103" w:rsidRDefault="00B11103" w:rsidP="00B11103">
      <w:pPr>
        <w:snapToGrid w:val="0"/>
        <w:ind w:left="720"/>
        <w:textAlignment w:val="baseline"/>
        <w:rPr>
          <w:sz w:val="20"/>
          <w:lang w:val="en-US"/>
        </w:rPr>
      </w:pPr>
      <w:r w:rsidRPr="00B11103">
        <w:rPr>
          <w:lang w:val="en-US"/>
        </w:rPr>
        <w:t>Stella'spersonaservesasanillustrationofhowfortitudeandhopemayassistpeopleinovercomingadversity.Regardlessofwhatchallengeslifepresents,wehaveinfluenceoverhowwerespondtothem.Additionally,wecanrelyonourresiliencyandoptimismtofacedifficultcircumstanceshead-onandemergefromthemstronger.</w:t>
      </w:r>
    </w:p>
    <w:p w14:paraId="6928342E" w14:textId="77777777" w:rsidR="00B11103" w:rsidRDefault="00B11103" w:rsidP="00B11103">
      <w:pPr>
        <w:snapToGrid w:val="0"/>
        <w:ind w:left="720"/>
        <w:textAlignment w:val="baseline"/>
        <w:rPr>
          <w:sz w:val="20"/>
          <w:lang w:val="en-US"/>
        </w:rPr>
      </w:pPr>
    </w:p>
    <w:p w14:paraId="6E4B00CB" w14:textId="770BF1C0" w:rsidR="00B11103" w:rsidRPr="00D45E01" w:rsidRDefault="0044781D" w:rsidP="00D45E01">
      <w:pPr>
        <w:pStyle w:val="ListParagraph"/>
        <w:numPr>
          <w:ilvl w:val="0"/>
          <w:numId w:val="1"/>
        </w:numPr>
        <w:snapToGrid w:val="0"/>
        <w:textAlignment w:val="baseline"/>
        <w:rPr>
          <w:lang w:val="en-US"/>
        </w:rPr>
      </w:pPr>
      <w:r w:rsidRPr="00D45E01">
        <w:rPr>
          <w:lang w:val="en-US"/>
        </w:rPr>
        <w:t>AttemptadetailedcharacteranalysisofanythreecharactersinSolomonA.Edebor’sGoodMorningseldom.</w:t>
      </w:r>
    </w:p>
    <w:p w14:paraId="43177C64" w14:textId="77777777" w:rsidR="00D45E01" w:rsidRDefault="00D45E01" w:rsidP="00D45E01">
      <w:pPr>
        <w:pStyle w:val="ListParagraph"/>
        <w:snapToGrid w:val="0"/>
        <w:textAlignment w:val="baseline"/>
        <w:rPr>
          <w:lang w:val="en-US"/>
        </w:rPr>
      </w:pPr>
    </w:p>
    <w:p w14:paraId="6A561681" w14:textId="510D3546" w:rsidR="007C3066" w:rsidRDefault="007C3066" w:rsidP="007C3066">
      <w:pPr>
        <w:pStyle w:val="ListParagraph"/>
        <w:numPr>
          <w:ilvl w:val="0"/>
          <w:numId w:val="4"/>
        </w:numPr>
        <w:snapToGrid w:val="0"/>
        <w:textAlignment w:val="baseline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Demola</w:t>
      </w:r>
      <w:proofErr w:type="spellEnd"/>
    </w:p>
    <w:p w14:paraId="7F22BA96" w14:textId="77777777" w:rsidR="007F552E" w:rsidRDefault="007F552E" w:rsidP="00A22CF8">
      <w:pPr>
        <w:pStyle w:val="ListParagraph"/>
        <w:snapToGrid w:val="0"/>
        <w:textAlignment w:val="baseline"/>
        <w:rPr>
          <w:lang w:val="en-US"/>
        </w:rPr>
      </w:pPr>
      <w:r w:rsidRPr="007F552E">
        <w:rPr>
          <w:lang w:val="en-US"/>
        </w:rPr>
        <w:t>ThecharacterofDemolainthebookwasquiteintriguing.Despitehavingwealthyparents,theyfailedtoinstillintheirsonstrongprinciplesandvalues,whichultimatelycontributedtoDemola'sfailure.Demola'sbehaviorswerearesultofhisparents'lackofdirectionandcorrection;theyoughttohavebeenmoreactivelyinvolvedinhislife.</w:t>
      </w:r>
    </w:p>
    <w:p w14:paraId="197227E4" w14:textId="77777777" w:rsidR="00A22CF8" w:rsidRPr="007F552E" w:rsidRDefault="00A22CF8" w:rsidP="00A22CF8">
      <w:pPr>
        <w:pStyle w:val="ListParagraph"/>
        <w:snapToGrid w:val="0"/>
        <w:textAlignment w:val="baseline"/>
        <w:rPr>
          <w:lang w:val="en-US"/>
        </w:rPr>
      </w:pPr>
    </w:p>
    <w:p w14:paraId="725D1B87" w14:textId="77777777" w:rsidR="007F552E" w:rsidRPr="007F552E" w:rsidRDefault="007F552E" w:rsidP="00A22CF8">
      <w:pPr>
        <w:pStyle w:val="ListParagraph"/>
        <w:snapToGrid w:val="0"/>
        <w:textAlignment w:val="baseline"/>
        <w:rPr>
          <w:lang w:val="en-US"/>
        </w:rPr>
      </w:pPr>
      <w:r w:rsidRPr="007F552E">
        <w:rPr>
          <w:lang w:val="en-US"/>
        </w:rPr>
        <w:t>Despitehiswrongdoings,Demolahadacomplexpersonalityandhadaglimmerofregretforwhathehaddone.Hestruggledbetweenhisneedtoblendinwithhispeersandhissenseofshameforwhathehaddone.Asaresult,hebecameasadcharacterinthebooksincehewasavictimofhisowncircumstancesandtheabsenceofanurturingatmosphere.</w:t>
      </w:r>
    </w:p>
    <w:p w14:paraId="5834DE27" w14:textId="77777777" w:rsidR="007C3066" w:rsidRDefault="007C3066" w:rsidP="007C3066">
      <w:pPr>
        <w:pStyle w:val="ListParagraph"/>
        <w:snapToGrid w:val="0"/>
        <w:textAlignment w:val="baseline"/>
        <w:rPr>
          <w:lang w:val="en-US"/>
        </w:rPr>
      </w:pPr>
    </w:p>
    <w:p w14:paraId="055B8160" w14:textId="77777777" w:rsidR="005A5715" w:rsidRDefault="005A5715" w:rsidP="005A5715">
      <w:pPr>
        <w:pStyle w:val="ListParagraph"/>
        <w:snapToGrid w:val="0"/>
        <w:textAlignment w:val="baseline"/>
        <w:rPr>
          <w:lang w:val="en-US"/>
        </w:rPr>
      </w:pPr>
      <w:r w:rsidRPr="005A5715">
        <w:rPr>
          <w:lang w:val="en-US"/>
        </w:rPr>
        <w:t>Demola'stalealsoemphasizestheperilsofpeerpressureandthedetrimentalimpactfriendscanhaveonaperson'slife.Hewasunabletoescapethedestructiveroadhisbuddieshadsethimonbecauseofthem.Thismightbeusedasawarningforyoungindividualswhomightbetemptedtofitin.</w:t>
      </w:r>
    </w:p>
    <w:p w14:paraId="642D53D3" w14:textId="77777777" w:rsidR="00FF06B4" w:rsidRPr="005A5715" w:rsidRDefault="00FF06B4" w:rsidP="005A5715">
      <w:pPr>
        <w:pStyle w:val="ListParagraph"/>
        <w:snapToGrid w:val="0"/>
        <w:textAlignment w:val="baseline"/>
        <w:rPr>
          <w:lang w:val="en-US"/>
        </w:rPr>
      </w:pPr>
    </w:p>
    <w:p w14:paraId="227EF8BF" w14:textId="77777777" w:rsidR="005A5715" w:rsidRDefault="005A5715" w:rsidP="005A5715">
      <w:pPr>
        <w:pStyle w:val="ListParagraph"/>
        <w:snapToGrid w:val="0"/>
        <w:textAlignment w:val="baseline"/>
        <w:rPr>
          <w:lang w:val="en-US"/>
        </w:rPr>
      </w:pPr>
      <w:r w:rsidRPr="005A5715">
        <w:rPr>
          <w:lang w:val="en-US"/>
        </w:rPr>
        <w:t>Tosumup,Demolawasatragicandnuancedcharacterinthebook.Hisexperienceservesasawarningaboutthenegativeeffectsofpeerpressureandthesignificanceofparentalguidance.Italsoemphasizesthenecessityforsocietytosolveissuesofchildabuseandunderfundingofyouth.</w:t>
      </w:r>
    </w:p>
    <w:p w14:paraId="239D60C7" w14:textId="77777777" w:rsidR="00FF06B4" w:rsidRDefault="00FF06B4" w:rsidP="005A5715">
      <w:pPr>
        <w:pStyle w:val="ListParagraph"/>
        <w:snapToGrid w:val="0"/>
        <w:textAlignment w:val="baseline"/>
        <w:rPr>
          <w:lang w:val="en-US"/>
        </w:rPr>
      </w:pPr>
    </w:p>
    <w:p w14:paraId="1223CD36" w14:textId="5BAD18CC" w:rsidR="00FF06B4" w:rsidRPr="00FF06B4" w:rsidRDefault="00FF06B4" w:rsidP="00FF06B4">
      <w:pPr>
        <w:pStyle w:val="ListParagraph"/>
        <w:numPr>
          <w:ilvl w:val="0"/>
          <w:numId w:val="4"/>
        </w:numPr>
        <w:snapToGrid w:val="0"/>
        <w:textAlignment w:val="baseline"/>
        <w:rPr>
          <w:b/>
          <w:bCs/>
          <w:lang w:val="en-US"/>
        </w:rPr>
      </w:pPr>
      <w:r>
        <w:rPr>
          <w:b/>
          <w:bCs/>
          <w:lang w:val="en-US"/>
        </w:rPr>
        <w:t>Stella</w:t>
      </w:r>
    </w:p>
    <w:p w14:paraId="38C03FDA" w14:textId="77777777" w:rsidR="003B1D4D" w:rsidRDefault="003B1D4D" w:rsidP="00371010">
      <w:pPr>
        <w:pStyle w:val="ListParagraph"/>
        <w:snapToGrid w:val="0"/>
        <w:textAlignment w:val="baseline"/>
        <w:rPr>
          <w:lang w:val="en-US"/>
        </w:rPr>
      </w:pPr>
      <w:r w:rsidRPr="003B1D4D">
        <w:rPr>
          <w:lang w:val="en-US"/>
        </w:rPr>
        <w:t>OneofthecharactersinthebookwasStella,whowasdeterminednottolettheupsettingeventdefineher.Astheplotdeveloped,Stellaprovedtobeahelpfulroommateandthebook'smaincharacter'sreliablefriend.Sheexcelledinheracademicsandjobthankstoherbrillianceanddetermination,whichencouragedandmotivatedthemaincharactertoachieveherowngoals.Stellaalsodemonstratedamazingcourageandperseveranceinhandlingheremotionsandcarryingonwithherlifeinspiteofthetragedysheendured.Shewasincrediblyinspirationalinhowsheovercamehertraumaandrefusedtoletitdefineher,andherencouragementandsupporthelpedthemaincharactertackleherownchallenges.</w:t>
      </w:r>
    </w:p>
    <w:p w14:paraId="7D26EC6B" w14:textId="77777777" w:rsidR="00371010" w:rsidRDefault="00371010" w:rsidP="00371010">
      <w:pPr>
        <w:pStyle w:val="ListParagraph"/>
        <w:snapToGrid w:val="0"/>
        <w:textAlignment w:val="baseline"/>
        <w:rPr>
          <w:lang w:val="en-US"/>
        </w:rPr>
      </w:pPr>
    </w:p>
    <w:p w14:paraId="219A092C" w14:textId="77777777" w:rsidR="00F7645D" w:rsidRDefault="00F7645D" w:rsidP="000870A0">
      <w:pPr>
        <w:snapToGrid w:val="0"/>
        <w:ind w:left="720"/>
        <w:textAlignment w:val="baseline"/>
        <w:rPr>
          <w:sz w:val="20"/>
          <w:lang w:val="en-US"/>
        </w:rPr>
      </w:pPr>
      <w:r w:rsidRPr="00F7645D">
        <w:rPr>
          <w:lang w:val="en-US"/>
        </w:rPr>
        <w:t>Stellawasabrilliantillustrationofhowevenminorcharacterscanhaveanimpactonastoryasawhole.Shedemonstratedhowkindness,intelligence,andtenacitycanpositivelyimpactpeoplearoundus.</w:t>
      </w:r>
    </w:p>
    <w:p w14:paraId="1C1C53CA" w14:textId="77777777" w:rsidR="000870A0" w:rsidRDefault="000870A0" w:rsidP="000870A0">
      <w:pPr>
        <w:snapToGrid w:val="0"/>
        <w:ind w:left="720"/>
        <w:textAlignment w:val="baseline"/>
        <w:rPr>
          <w:sz w:val="20"/>
          <w:lang w:val="en-US"/>
        </w:rPr>
      </w:pPr>
    </w:p>
    <w:p w14:paraId="42CABBD9" w14:textId="58669575" w:rsidR="000870A0" w:rsidRDefault="000870A0" w:rsidP="000870A0">
      <w:pPr>
        <w:pStyle w:val="ListParagraph"/>
        <w:numPr>
          <w:ilvl w:val="0"/>
          <w:numId w:val="4"/>
        </w:numPr>
        <w:snapToGrid w:val="0"/>
        <w:textAlignment w:val="baseline"/>
        <w:rPr>
          <w:b/>
          <w:bCs/>
          <w:lang w:val="en-US"/>
        </w:rPr>
      </w:pPr>
      <w:r>
        <w:rPr>
          <w:b/>
          <w:bCs/>
          <w:lang w:val="en-US"/>
        </w:rPr>
        <w:t>DoctorRichards</w:t>
      </w:r>
    </w:p>
    <w:p w14:paraId="3BB6259A" w14:textId="646B2A3B" w:rsidR="00771952" w:rsidRDefault="00C21FB3" w:rsidP="00131D1E">
      <w:pPr>
        <w:pStyle w:val="ListParagraph"/>
        <w:snapToGrid w:val="0"/>
        <w:textAlignment w:val="baseline"/>
        <w:rPr>
          <w:lang w:val="en-US"/>
        </w:rPr>
      </w:pPr>
      <w:r w:rsidRPr="00C21FB3">
        <w:rPr>
          <w:lang w:val="en-US"/>
        </w:rPr>
        <w:t>Dr.Richardsispresentedthroughoutthenovelasbeingextremelyegotisticalanduncaringtohisdaughter'sneeds.Heneverreallygavetheseriousnessofwhathadhappenedtoheranythoughtandappearedtodismissitassimplyanotherissuethatneededtobe</w:t>
      </w:r>
      <w:r w:rsidR="004C0B5E">
        <w:rPr>
          <w:lang w:val="en-US"/>
        </w:rPr>
        <w:t>solved.</w:t>
      </w:r>
    </w:p>
    <w:p w14:paraId="76B5127A" w14:textId="77777777" w:rsidR="004C0B5E" w:rsidRDefault="004C0B5E" w:rsidP="00131D1E">
      <w:pPr>
        <w:pStyle w:val="ListParagraph"/>
        <w:snapToGrid w:val="0"/>
        <w:textAlignment w:val="baseline"/>
        <w:rPr>
          <w:lang w:val="en-US"/>
        </w:rPr>
      </w:pPr>
    </w:p>
    <w:p w14:paraId="66136220" w14:textId="77777777" w:rsidR="004764F5" w:rsidRPr="004764F5" w:rsidRDefault="004764F5" w:rsidP="00C47C23">
      <w:pPr>
        <w:snapToGrid w:val="0"/>
        <w:ind w:left="720"/>
        <w:textAlignment w:val="baseline"/>
        <w:rPr>
          <w:sz w:val="20"/>
          <w:lang w:val="en-US"/>
        </w:rPr>
      </w:pPr>
      <w:r w:rsidRPr="004764F5">
        <w:rPr>
          <w:lang w:val="en-US"/>
        </w:rPr>
        <w:t>WithouttakingintoaccountKeziah'spersonalpreferencesorthepossibletraumaitwouldcause,heevenwentaheadandmadethenecessaryarrangementsforhertohaveanabortion.Healsodidn'tseemtocomprehendthegravityofthecircumstanceorhowitmightaffectKeziah'spsychologicalstability.</w:t>
      </w:r>
    </w:p>
    <w:p w14:paraId="6A8C3175" w14:textId="77777777" w:rsidR="004C0B5E" w:rsidRPr="00771952" w:rsidRDefault="004C0B5E" w:rsidP="00C47C23">
      <w:pPr>
        <w:pStyle w:val="ListParagraph"/>
        <w:snapToGrid w:val="0"/>
        <w:ind w:left="1440"/>
        <w:textAlignment w:val="baseline"/>
        <w:rPr>
          <w:lang w:val="en-US"/>
        </w:rPr>
      </w:pPr>
    </w:p>
    <w:p w14:paraId="11DAB955" w14:textId="77777777" w:rsidR="00BB45F2" w:rsidRDefault="00BB45F2" w:rsidP="00BB45F2">
      <w:pPr>
        <w:snapToGrid w:val="0"/>
        <w:ind w:left="720"/>
        <w:textAlignment w:val="baseline"/>
        <w:rPr>
          <w:sz w:val="20"/>
          <w:lang w:val="en-US"/>
        </w:rPr>
      </w:pPr>
      <w:r w:rsidRPr="00BB45F2">
        <w:rPr>
          <w:lang w:val="en-US"/>
        </w:rPr>
        <w:t>Hisduplicitytowardstheabortiondebateisclearlyobvious.Althoughheisoutspokenabouthisoppositiontoabortioninpublic,hetriestogetKeziahtohaveoneinprivatetosparetheirfamilytheembarrassment.Thisdemonstrateshislackofconcernandempathyforhisdaughter'semotionalwellbeing.</w:t>
      </w:r>
    </w:p>
    <w:p w14:paraId="1B0C2ED5" w14:textId="77777777" w:rsidR="00A708FC" w:rsidRPr="00BB45F2" w:rsidRDefault="00A708FC" w:rsidP="00BB45F2">
      <w:pPr>
        <w:snapToGrid w:val="0"/>
        <w:ind w:left="720"/>
        <w:textAlignment w:val="baseline"/>
        <w:rPr>
          <w:sz w:val="20"/>
          <w:lang w:val="en-US"/>
        </w:rPr>
      </w:pPr>
    </w:p>
    <w:p w14:paraId="11FF4147" w14:textId="59043F6C" w:rsidR="00B11103" w:rsidRPr="007921BB" w:rsidRDefault="00BB45F2" w:rsidP="007921BB">
      <w:pPr>
        <w:snapToGrid w:val="0"/>
        <w:ind w:left="720"/>
        <w:textAlignment w:val="baseline"/>
        <w:rPr>
          <w:sz w:val="20"/>
          <w:lang w:val="en-US"/>
        </w:rPr>
      </w:pPr>
      <w:r w:rsidRPr="00BB45F2">
        <w:rPr>
          <w:lang w:val="en-US"/>
        </w:rPr>
        <w:lastRenderedPageBreak/>
        <w:t>Overall,Mr.Richards'actionsthroughoutthebookshowhowhewasuncaringtowardshisdaughterandunabletoputherneedsaheadofhisown.Hisdishonestyregardingtheabortiondebatehighlightshisegotismevenmore,makinghimacomplicatedandproblematiccharacterinthenarrative.</w:t>
      </w:r>
      <w:r w:rsidR="00133FF4" w:rsidRPr="00133FF4">
        <w:rPr>
          <w:rStyle w:val="bumpedfont15"/>
          <w:rFonts w:ascii="Helvetica" w:eastAsia="Times New Roman" w:hAnsi="Helvetica"/>
          <w:b/>
          <w:bCs/>
          <w:color w:val="000000"/>
          <w:sz w:val="36"/>
          <w:szCs w:val="36"/>
        </w:rPr>
        <w:t xml:space="preserve"> </w:t>
      </w:r>
      <w:r w:rsidR="007921BB" w:rsidRPr="002A35E5">
        <w:rPr>
          <w:rStyle w:val="bumpedfont15"/>
          <w:rFonts w:eastAsia="Times New Roman"/>
          <w:color w:val="000000"/>
          <w:sz w:val="30"/>
          <w:szCs w:val="30"/>
          <w:lang w:val="en-US"/>
        </w:rPr>
        <w:t>3.</w:t>
      </w:r>
      <w:r w:rsidR="00133FF4" w:rsidRPr="007921BB">
        <w:rPr>
          <w:rStyle w:val="bumpedfont15"/>
          <w:rFonts w:eastAsia="Times New Roman"/>
          <w:b/>
          <w:bCs/>
          <w:color w:val="000000"/>
          <w:sz w:val="26"/>
          <w:szCs w:val="26"/>
        </w:rPr>
        <w:t>What</w:t>
      </w:r>
      <w:r w:rsidR="00133FF4" w:rsidRPr="007921BB">
        <w:rPr>
          <w:rStyle w:val="apple-converted-space"/>
          <w:rFonts w:eastAsia="Times New Roman"/>
          <w:b/>
          <w:bCs/>
          <w:color w:val="000000"/>
          <w:sz w:val="26"/>
          <w:szCs w:val="26"/>
        </w:rPr>
        <w:t> </w:t>
      </w:r>
      <w:r w:rsidR="00133FF4" w:rsidRPr="007921BB">
        <w:rPr>
          <w:rStyle w:val="bumpedfont15"/>
          <w:rFonts w:eastAsia="Times New Roman"/>
          <w:b/>
          <w:bCs/>
          <w:color w:val="000000"/>
          <w:sz w:val="26"/>
          <w:szCs w:val="26"/>
        </w:rPr>
        <w:t>are</w:t>
      </w:r>
      <w:r w:rsidR="00133FF4" w:rsidRPr="007921BB">
        <w:rPr>
          <w:rStyle w:val="apple-converted-space"/>
          <w:rFonts w:eastAsia="Times New Roman"/>
          <w:b/>
          <w:bCs/>
          <w:color w:val="000000"/>
          <w:sz w:val="26"/>
          <w:szCs w:val="26"/>
        </w:rPr>
        <w:t> </w:t>
      </w:r>
      <w:r w:rsidR="00133FF4" w:rsidRPr="007921BB">
        <w:rPr>
          <w:rStyle w:val="bumpedfont15"/>
          <w:rFonts w:eastAsia="Times New Roman"/>
          <w:b/>
          <w:bCs/>
          <w:color w:val="000000"/>
          <w:sz w:val="26"/>
          <w:szCs w:val="26"/>
        </w:rPr>
        <w:t>the</w:t>
      </w:r>
      <w:r w:rsidR="00133FF4" w:rsidRPr="007921BB">
        <w:rPr>
          <w:rStyle w:val="apple-converted-space"/>
          <w:rFonts w:eastAsia="Times New Roman"/>
          <w:b/>
          <w:bCs/>
          <w:color w:val="000000"/>
          <w:sz w:val="26"/>
          <w:szCs w:val="26"/>
        </w:rPr>
        <w:t> </w:t>
      </w:r>
      <w:r w:rsidR="00133FF4" w:rsidRPr="007921BB">
        <w:rPr>
          <w:rStyle w:val="bumpedfont15"/>
          <w:rFonts w:eastAsia="Times New Roman"/>
          <w:b/>
          <w:bCs/>
          <w:color w:val="000000"/>
          <w:sz w:val="26"/>
          <w:szCs w:val="26"/>
        </w:rPr>
        <w:t>points</w:t>
      </w:r>
      <w:r w:rsidR="00133FF4" w:rsidRPr="007921BB">
        <w:rPr>
          <w:rStyle w:val="apple-converted-space"/>
          <w:rFonts w:eastAsia="Times New Roman"/>
          <w:b/>
          <w:bCs/>
          <w:color w:val="000000"/>
          <w:sz w:val="26"/>
          <w:szCs w:val="26"/>
        </w:rPr>
        <w:t> </w:t>
      </w:r>
      <w:r w:rsidR="00133FF4" w:rsidRPr="007921BB">
        <w:rPr>
          <w:rStyle w:val="bumpedfont15"/>
          <w:rFonts w:eastAsia="Times New Roman"/>
          <w:b/>
          <w:bCs/>
          <w:color w:val="000000"/>
          <w:sz w:val="26"/>
          <w:szCs w:val="26"/>
        </w:rPr>
        <w:t>of</w:t>
      </w:r>
      <w:r w:rsidR="00133FF4" w:rsidRPr="007921BB">
        <w:rPr>
          <w:rStyle w:val="apple-converted-space"/>
          <w:rFonts w:eastAsia="Times New Roman"/>
          <w:b/>
          <w:bCs/>
          <w:color w:val="000000"/>
          <w:sz w:val="26"/>
          <w:szCs w:val="26"/>
        </w:rPr>
        <w:t> </w:t>
      </w:r>
      <w:r w:rsidR="00133FF4" w:rsidRPr="007921BB">
        <w:rPr>
          <w:rStyle w:val="bumpedfont15"/>
          <w:rFonts w:eastAsia="Times New Roman"/>
          <w:b/>
          <w:bCs/>
          <w:color w:val="000000"/>
          <w:sz w:val="26"/>
          <w:szCs w:val="26"/>
        </w:rPr>
        <w:t>divergencebetween</w:t>
      </w:r>
      <w:r w:rsidR="00133FF4" w:rsidRPr="007921BB">
        <w:rPr>
          <w:rStyle w:val="apple-converted-space"/>
          <w:rFonts w:eastAsia="Times New Roman"/>
          <w:b/>
          <w:bCs/>
          <w:color w:val="000000"/>
          <w:sz w:val="26"/>
          <w:szCs w:val="26"/>
        </w:rPr>
        <w:t> </w:t>
      </w:r>
      <w:r w:rsidR="00133FF4" w:rsidRPr="007921BB">
        <w:rPr>
          <w:rStyle w:val="bumpedfont15"/>
          <w:rFonts w:eastAsia="Times New Roman"/>
          <w:b/>
          <w:bCs/>
          <w:color w:val="000000"/>
          <w:sz w:val="26"/>
          <w:szCs w:val="26"/>
        </w:rPr>
        <w:t>the</w:t>
      </w:r>
      <w:r w:rsidR="00133FF4" w:rsidRPr="007921BB">
        <w:rPr>
          <w:rStyle w:val="apple-converted-space"/>
          <w:rFonts w:eastAsia="Times New Roman"/>
          <w:b/>
          <w:bCs/>
          <w:color w:val="000000"/>
          <w:sz w:val="26"/>
          <w:szCs w:val="26"/>
        </w:rPr>
        <w:t> </w:t>
      </w:r>
      <w:r w:rsidR="00133FF4" w:rsidRPr="007921BB">
        <w:rPr>
          <w:rStyle w:val="bumpedfont15"/>
          <w:rFonts w:eastAsia="Times New Roman"/>
          <w:b/>
          <w:bCs/>
          <w:color w:val="000000"/>
          <w:sz w:val="26"/>
          <w:szCs w:val="26"/>
        </w:rPr>
        <w:t>written</w:t>
      </w:r>
      <w:r w:rsidR="00133FF4" w:rsidRPr="007921BB">
        <w:rPr>
          <w:rStyle w:val="apple-converted-space"/>
          <w:rFonts w:eastAsia="Times New Roman"/>
          <w:b/>
          <w:bCs/>
          <w:color w:val="000000"/>
          <w:sz w:val="26"/>
          <w:szCs w:val="26"/>
        </w:rPr>
        <w:t> </w:t>
      </w:r>
      <w:r w:rsidR="00133FF4" w:rsidRPr="007921BB">
        <w:rPr>
          <w:rStyle w:val="bumpedfont15"/>
          <w:rFonts w:eastAsia="Times New Roman"/>
          <w:b/>
          <w:bCs/>
          <w:color w:val="000000"/>
          <w:sz w:val="26"/>
          <w:szCs w:val="26"/>
        </w:rPr>
        <w:t>and</w:t>
      </w:r>
      <w:r w:rsidR="00133FF4" w:rsidRPr="007921BB">
        <w:rPr>
          <w:rStyle w:val="apple-converted-space"/>
          <w:rFonts w:eastAsia="Times New Roman"/>
          <w:b/>
          <w:bCs/>
          <w:color w:val="000000"/>
          <w:sz w:val="26"/>
          <w:szCs w:val="26"/>
        </w:rPr>
        <w:t> </w:t>
      </w:r>
      <w:r w:rsidR="00133FF4" w:rsidRPr="007921BB">
        <w:rPr>
          <w:rStyle w:val="bumpedfont15"/>
          <w:rFonts w:eastAsia="Times New Roman"/>
          <w:b/>
          <w:bCs/>
          <w:color w:val="000000"/>
          <w:sz w:val="26"/>
          <w:szCs w:val="26"/>
        </w:rPr>
        <w:t>filmed</w:t>
      </w:r>
      <w:r w:rsidR="00133FF4" w:rsidRPr="007921BB">
        <w:rPr>
          <w:rStyle w:val="apple-converted-space"/>
          <w:rFonts w:eastAsia="Times New Roman"/>
          <w:b/>
          <w:bCs/>
          <w:color w:val="000000"/>
          <w:sz w:val="26"/>
          <w:szCs w:val="26"/>
        </w:rPr>
        <w:t> </w:t>
      </w:r>
      <w:r w:rsidR="00133FF4" w:rsidRPr="007921BB">
        <w:rPr>
          <w:rStyle w:val="bumpedfont15"/>
          <w:rFonts w:eastAsia="Times New Roman"/>
          <w:b/>
          <w:bCs/>
          <w:color w:val="000000"/>
          <w:sz w:val="26"/>
          <w:szCs w:val="26"/>
        </w:rPr>
        <w:t>versionof</w:t>
      </w:r>
      <w:r w:rsidR="00133FF4" w:rsidRPr="007921BB">
        <w:rPr>
          <w:rStyle w:val="apple-converted-space"/>
          <w:rFonts w:eastAsia="Times New Roman"/>
          <w:b/>
          <w:bCs/>
          <w:color w:val="000000"/>
          <w:sz w:val="26"/>
          <w:szCs w:val="26"/>
        </w:rPr>
        <w:t> </w:t>
      </w:r>
      <w:r w:rsidR="00133FF4" w:rsidRPr="007921BB">
        <w:rPr>
          <w:rStyle w:val="bumpedfont15"/>
          <w:rFonts w:eastAsia="Times New Roman"/>
          <w:b/>
          <w:bCs/>
          <w:color w:val="000000"/>
          <w:sz w:val="26"/>
          <w:szCs w:val="26"/>
        </w:rPr>
        <w:t>the</w:t>
      </w:r>
      <w:r w:rsidR="00133FF4" w:rsidRPr="007921BB">
        <w:rPr>
          <w:rStyle w:val="apple-converted-space"/>
          <w:rFonts w:eastAsia="Times New Roman"/>
          <w:b/>
          <w:bCs/>
          <w:color w:val="000000"/>
          <w:sz w:val="26"/>
          <w:szCs w:val="26"/>
        </w:rPr>
        <w:t> </w:t>
      </w:r>
      <w:r w:rsidR="00133FF4" w:rsidRPr="007921BB">
        <w:rPr>
          <w:rStyle w:val="bumpedfont15"/>
          <w:rFonts w:eastAsia="Times New Roman"/>
          <w:b/>
          <w:bCs/>
          <w:color w:val="000000"/>
          <w:sz w:val="26"/>
          <w:szCs w:val="26"/>
        </w:rPr>
        <w:t>book?</w:t>
      </w:r>
    </w:p>
    <w:p w14:paraId="086D9534" w14:textId="77777777" w:rsidR="00897AAB" w:rsidRPr="00897AAB" w:rsidRDefault="00897AAB" w:rsidP="00897AAB">
      <w:pPr>
        <w:snapToGrid w:val="0"/>
        <w:ind w:left="720"/>
        <w:textAlignment w:val="baseline"/>
        <w:rPr>
          <w:sz w:val="20"/>
          <w:lang w:val="en-US"/>
        </w:rPr>
      </w:pPr>
      <w:r w:rsidRPr="00897AAB">
        <w:rPr>
          <w:lang w:val="en-US"/>
        </w:rPr>
        <w:t>Pointsofdivergencebetweenthewrittenandfilmedversionof"GoodMorningSodom":</w:t>
      </w:r>
    </w:p>
    <w:p w14:paraId="6F01946D" w14:textId="77777777" w:rsidR="00897AAB" w:rsidRPr="00897AAB" w:rsidRDefault="00897AAB" w:rsidP="00897AAB">
      <w:pPr>
        <w:snapToGrid w:val="0"/>
        <w:ind w:left="720"/>
        <w:textAlignment w:val="baseline"/>
        <w:rPr>
          <w:sz w:val="20"/>
          <w:lang w:val="en-US"/>
        </w:rPr>
      </w:pPr>
      <w:r w:rsidRPr="00897AAB">
        <w:rPr>
          <w:lang w:val="en-US"/>
        </w:rPr>
        <w:t>Thewrittenversionof"GoodMorningSodom,isaplaywhilethefilmedversionisamovie.</w:t>
      </w:r>
    </w:p>
    <w:p w14:paraId="75487492" w14:textId="2AA7FDB4" w:rsidR="006E4A43" w:rsidRDefault="00897AAB" w:rsidP="00C47C23">
      <w:pPr>
        <w:snapToGrid w:val="0"/>
        <w:ind w:left="720"/>
        <w:textAlignment w:val="baseline"/>
        <w:rPr>
          <w:sz w:val="20"/>
          <w:lang w:val="en-US"/>
        </w:rPr>
      </w:pPr>
      <w:r w:rsidRPr="00897AAB">
        <w:rPr>
          <w:lang w:val="en-US"/>
        </w:rPr>
        <w:t>Themovieadaptationinvolvessomechangesfromtheoriginalplay,includingadditionalcharactersandscenes.Additionally,themovieadaptationincludesmorevisualdetailsthatwerenotpresentintheplay.Themovieversionalsohasadifferentpacingfromtheplay,andthedialogueisdelivereddifferently.However,thecentralthemesandcharactersofthestoryremainintactinbothversions.</w:t>
      </w:r>
    </w:p>
    <w:p w14:paraId="3E076354" w14:textId="77777777" w:rsidR="00DB23CA" w:rsidRPr="008447E0" w:rsidRDefault="00DB23CA" w:rsidP="00A32C47">
      <w:pPr>
        <w:snapToGrid w:val="0"/>
        <w:ind w:left="720"/>
        <w:textAlignment w:val="baseline"/>
        <w:rPr>
          <w:sz w:val="20"/>
          <w:lang w:val="en-US"/>
        </w:rPr>
      </w:pPr>
    </w:p>
    <w:p w14:paraId="6AB564CC" w14:textId="77777777" w:rsidR="00E12672" w:rsidRPr="000C2439" w:rsidRDefault="00E12672" w:rsidP="00DC0D92">
      <w:pPr>
        <w:pStyle w:val="ListParagraph"/>
        <w:snapToGrid w:val="0"/>
        <w:textAlignment w:val="baseline"/>
        <w:rPr>
          <w:lang w:val="en-US"/>
        </w:rPr>
      </w:pPr>
    </w:p>
    <w:p w14:paraId="5A0128E9" w14:textId="77777777" w:rsidR="00D4354D" w:rsidRPr="00D4354D" w:rsidRDefault="00D4354D" w:rsidP="00D4354D">
      <w:pPr>
        <w:pStyle w:val="ListParagraph"/>
        <w:snapToGrid w:val="0"/>
        <w:textAlignment w:val="baseline"/>
        <w:rPr>
          <w:lang w:val="en-US"/>
        </w:rPr>
      </w:pPr>
    </w:p>
    <w:p w14:paraId="7381FFA9" w14:textId="77777777" w:rsidR="00C95A5D" w:rsidRPr="00763C91" w:rsidRDefault="00C95A5D" w:rsidP="00763C91">
      <w:pPr>
        <w:pStyle w:val="ListParagraph"/>
        <w:snapToGrid w:val="0"/>
        <w:textAlignment w:val="baseline"/>
        <w:rPr>
          <w:lang w:val="en-US"/>
        </w:rPr>
      </w:pPr>
    </w:p>
    <w:p w14:paraId="6B8767B1" w14:textId="77777777" w:rsidR="002F08E7" w:rsidRDefault="002F08E7" w:rsidP="00CA0154">
      <w:pPr>
        <w:pStyle w:val="ListParagraph"/>
        <w:snapToGrid w:val="0"/>
        <w:textAlignment w:val="baseline"/>
        <w:rPr>
          <w:lang w:val="en-US"/>
        </w:rPr>
      </w:pPr>
    </w:p>
    <w:p w14:paraId="52752D73" w14:textId="77777777" w:rsidR="00706C7F" w:rsidRPr="00E910E6" w:rsidRDefault="00706C7F" w:rsidP="00CA0154">
      <w:pPr>
        <w:pStyle w:val="ListParagraph"/>
        <w:snapToGrid w:val="0"/>
        <w:textAlignment w:val="baseline"/>
        <w:rPr>
          <w:lang w:val="en-US"/>
        </w:rPr>
      </w:pPr>
    </w:p>
    <w:p w14:paraId="61CC2AF9" w14:textId="3B842DD6" w:rsidR="00FD2A9D" w:rsidRDefault="00FD2A9D" w:rsidP="009E02B1">
      <w:pPr>
        <w:snapToGrid w:val="0"/>
        <w:textAlignment w:val="baseline"/>
        <w:rPr>
          <w:b/>
          <w:bCs/>
          <w:sz w:val="20"/>
          <w:lang w:val="en-US"/>
        </w:rPr>
      </w:pPr>
    </w:p>
    <w:p w14:paraId="26BA9D51" w14:textId="04335A7E" w:rsidR="009E02B1" w:rsidRPr="009E02B1" w:rsidRDefault="009E02B1" w:rsidP="009E02B1">
      <w:pPr>
        <w:snapToGrid w:val="0"/>
        <w:textAlignment w:val="baseline"/>
        <w:rPr>
          <w:b/>
          <w:bCs/>
          <w:sz w:val="20"/>
          <w:lang w:val="en-US"/>
        </w:rPr>
      </w:pPr>
    </w:p>
    <w:sectPr w:rsidR="009E02B1" w:rsidRPr="009E0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7817"/>
    <w:multiLevelType w:val="hybridMultilevel"/>
    <w:tmpl w:val="D7C424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91501"/>
    <w:multiLevelType w:val="hybridMultilevel"/>
    <w:tmpl w:val="F610888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7F52D3"/>
    <w:multiLevelType w:val="hybridMultilevel"/>
    <w:tmpl w:val="25384C7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068F"/>
    <w:multiLevelType w:val="hybridMultilevel"/>
    <w:tmpl w:val="43E61F0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766416">
    <w:abstractNumId w:val="0"/>
  </w:num>
  <w:num w:numId="2" w16cid:durableId="1924221659">
    <w:abstractNumId w:val="1"/>
  </w:num>
  <w:num w:numId="3" w16cid:durableId="1095398084">
    <w:abstractNumId w:val="2"/>
  </w:num>
  <w:num w:numId="4" w16cid:durableId="1454397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A3"/>
    <w:rsid w:val="0006450D"/>
    <w:rsid w:val="000870A0"/>
    <w:rsid w:val="00094D21"/>
    <w:rsid w:val="000C2439"/>
    <w:rsid w:val="000C4137"/>
    <w:rsid w:val="00107AF4"/>
    <w:rsid w:val="001118FA"/>
    <w:rsid w:val="00131D1E"/>
    <w:rsid w:val="00133FF4"/>
    <w:rsid w:val="001B6533"/>
    <w:rsid w:val="00203011"/>
    <w:rsid w:val="00261E60"/>
    <w:rsid w:val="00297B64"/>
    <w:rsid w:val="002A35E5"/>
    <w:rsid w:val="002F08E7"/>
    <w:rsid w:val="003556CA"/>
    <w:rsid w:val="00371010"/>
    <w:rsid w:val="00377D69"/>
    <w:rsid w:val="003937B3"/>
    <w:rsid w:val="003B1D4D"/>
    <w:rsid w:val="0044781D"/>
    <w:rsid w:val="004625A2"/>
    <w:rsid w:val="004670B1"/>
    <w:rsid w:val="004764F5"/>
    <w:rsid w:val="00487230"/>
    <w:rsid w:val="004C0B5E"/>
    <w:rsid w:val="004C24EC"/>
    <w:rsid w:val="00510B17"/>
    <w:rsid w:val="005135BA"/>
    <w:rsid w:val="005A5715"/>
    <w:rsid w:val="005B5EA6"/>
    <w:rsid w:val="00610DB2"/>
    <w:rsid w:val="00633A79"/>
    <w:rsid w:val="00680522"/>
    <w:rsid w:val="006E4A43"/>
    <w:rsid w:val="006F71A1"/>
    <w:rsid w:val="00700165"/>
    <w:rsid w:val="00706C7F"/>
    <w:rsid w:val="00752120"/>
    <w:rsid w:val="00760895"/>
    <w:rsid w:val="00763C91"/>
    <w:rsid w:val="00771952"/>
    <w:rsid w:val="007921BB"/>
    <w:rsid w:val="007C3066"/>
    <w:rsid w:val="007F552E"/>
    <w:rsid w:val="00805F36"/>
    <w:rsid w:val="008203D6"/>
    <w:rsid w:val="008447E0"/>
    <w:rsid w:val="00897AAB"/>
    <w:rsid w:val="009E02B1"/>
    <w:rsid w:val="009E0B22"/>
    <w:rsid w:val="00A16321"/>
    <w:rsid w:val="00A22CF8"/>
    <w:rsid w:val="00A26AB6"/>
    <w:rsid w:val="00A32C47"/>
    <w:rsid w:val="00A708FC"/>
    <w:rsid w:val="00A72998"/>
    <w:rsid w:val="00A92E20"/>
    <w:rsid w:val="00AA1E5B"/>
    <w:rsid w:val="00AD2FA3"/>
    <w:rsid w:val="00B11103"/>
    <w:rsid w:val="00BA52B3"/>
    <w:rsid w:val="00BB45F2"/>
    <w:rsid w:val="00BD6D6F"/>
    <w:rsid w:val="00C21FB3"/>
    <w:rsid w:val="00C47C23"/>
    <w:rsid w:val="00C623FF"/>
    <w:rsid w:val="00C95A5D"/>
    <w:rsid w:val="00CA0154"/>
    <w:rsid w:val="00CD34CC"/>
    <w:rsid w:val="00D4354D"/>
    <w:rsid w:val="00D45E01"/>
    <w:rsid w:val="00DB23CA"/>
    <w:rsid w:val="00DC0D92"/>
    <w:rsid w:val="00E12672"/>
    <w:rsid w:val="00E53B74"/>
    <w:rsid w:val="00E910E6"/>
    <w:rsid w:val="00EE35E2"/>
    <w:rsid w:val="00F47F43"/>
    <w:rsid w:val="00F7645D"/>
    <w:rsid w:val="00FD2A9D"/>
    <w:rsid w:val="00FD73BE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35D7AF"/>
  <w15:chartTrackingRefBased/>
  <w15:docId w15:val="{30849232-2B77-0941-AAA9-94472E2F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3B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B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D2A9D"/>
    <w:pPr>
      <w:ind w:left="720"/>
      <w:contextualSpacing/>
    </w:pPr>
  </w:style>
  <w:style w:type="paragraph" w:customStyle="1" w:styleId="p1">
    <w:name w:val="p1"/>
    <w:basedOn w:val="Normal"/>
    <w:rsid w:val="006E4A43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6E4A43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css-1eh0vfs">
    <w:name w:val="css-1eh0vfs"/>
    <w:basedOn w:val="DefaultParagraphFont"/>
    <w:rsid w:val="006E4A43"/>
  </w:style>
  <w:style w:type="character" w:customStyle="1" w:styleId="bumpedfont15">
    <w:name w:val="bumpedfont15"/>
    <w:basedOn w:val="DefaultParagraphFont"/>
    <w:rsid w:val="00133FF4"/>
  </w:style>
  <w:style w:type="character" w:customStyle="1" w:styleId="apple-converted-space">
    <w:name w:val="apple-converted-space"/>
    <w:basedOn w:val="DefaultParagraphFont"/>
    <w:rsid w:val="00133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1315</Words>
  <Characters>7497</Characters>
  <Application>Microsoft Office Word</Application>
  <DocSecurity>0</DocSecurity>
  <Lines>62</Lines>
  <Paragraphs>17</Paragraphs>
  <ScaleCrop>false</ScaleCrop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Onyeke</dc:creator>
  <cp:keywords/>
  <dc:description/>
  <cp:lastModifiedBy>amarachiuka13@gmail.com</cp:lastModifiedBy>
  <cp:revision>6</cp:revision>
  <dcterms:created xsi:type="dcterms:W3CDTF">2023-05-07T18:44:00Z</dcterms:created>
  <dcterms:modified xsi:type="dcterms:W3CDTF">2023-05-07T18:46:00Z</dcterms:modified>
</cp:coreProperties>
</file>